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63715" w14:textId="158393AA" w:rsidR="00F86A1D" w:rsidRDefault="00021899">
      <w:pPr>
        <w:rPr>
          <w:rFonts w:ascii="Arial" w:hAnsi="Arial" w:cs="Arial"/>
          <w:color w:val="FF0000"/>
          <w:sz w:val="20"/>
        </w:rPr>
      </w:pPr>
      <w:r w:rsidRPr="00AE23FB">
        <w:rPr>
          <w:rFonts w:ascii="Arial" w:hAnsi="Arial" w:cs="Arial"/>
          <w:color w:val="FF0000"/>
          <w:sz w:val="20"/>
        </w:rPr>
        <w:t xml:space="preserve">This is to be used as inspiration, a template or a guide to create your own agreement.  </w:t>
      </w:r>
      <w:r>
        <w:rPr>
          <w:rFonts w:ascii="Arial" w:hAnsi="Arial" w:cs="Arial"/>
          <w:color w:val="FF0000"/>
          <w:sz w:val="20"/>
        </w:rPr>
        <w:t>You should remove any sections that you are uncomfortable agreeing to within logical / reasona</w:t>
      </w:r>
      <w:r w:rsidR="00F86A1D">
        <w:rPr>
          <w:rFonts w:ascii="Arial" w:hAnsi="Arial" w:cs="Arial"/>
          <w:color w:val="FF0000"/>
          <w:sz w:val="20"/>
        </w:rPr>
        <w:t>ble parameters.  Depending on which side you are on, you may wish to leave some sections empty for negotiation or create this document as your ‘offer’ to the other party.</w:t>
      </w:r>
      <w:r w:rsidR="000B3840">
        <w:rPr>
          <w:rFonts w:ascii="Arial" w:hAnsi="Arial" w:cs="Arial"/>
          <w:color w:val="FF0000"/>
          <w:sz w:val="20"/>
        </w:rPr>
        <w:t xml:space="preserve">  The sections are flexible and can be removed and rearranged as required.</w:t>
      </w:r>
      <w:bookmarkStart w:id="0" w:name="_GoBack"/>
      <w:bookmarkEnd w:id="0"/>
    </w:p>
    <w:p w14:paraId="4CABF4B3" w14:textId="77777777" w:rsidR="00100F8B" w:rsidRPr="00AE23FB" w:rsidRDefault="00F86A1D">
      <w:pPr>
        <w:rPr>
          <w:rFonts w:ascii="Arial" w:hAnsi="Arial" w:cs="Arial"/>
          <w:color w:val="FF0000"/>
          <w:sz w:val="20"/>
        </w:rPr>
      </w:pPr>
      <w:r w:rsidRPr="00AE23FB">
        <w:rPr>
          <w:rFonts w:ascii="Arial" w:hAnsi="Arial" w:cs="Arial"/>
          <w:color w:val="FF0000"/>
          <w:sz w:val="20"/>
        </w:rPr>
        <w:t>Some things to think about using this template.</w:t>
      </w:r>
      <w:r>
        <w:rPr>
          <w:rFonts w:ascii="Arial" w:hAnsi="Arial" w:cs="Arial"/>
          <w:color w:val="FF0000"/>
          <w:sz w:val="20"/>
        </w:rPr>
        <w:t xml:space="preserve">  </w:t>
      </w:r>
    </w:p>
    <w:p w14:paraId="7BD74938" w14:textId="77777777" w:rsidR="0079438A" w:rsidRPr="00021899" w:rsidRDefault="00021899" w:rsidP="00021899">
      <w:pPr>
        <w:pStyle w:val="ListParagraph"/>
        <w:numPr>
          <w:ilvl w:val="0"/>
          <w:numId w:val="4"/>
        </w:numPr>
        <w:rPr>
          <w:rFonts w:ascii="Arial" w:hAnsi="Arial" w:cs="Arial"/>
          <w:color w:val="FF0000"/>
          <w:sz w:val="20"/>
        </w:rPr>
      </w:pPr>
      <w:r w:rsidRPr="00021899">
        <w:rPr>
          <w:rFonts w:ascii="Arial" w:hAnsi="Arial" w:cs="Arial"/>
          <w:color w:val="FF0000"/>
          <w:sz w:val="20"/>
        </w:rPr>
        <w:t>A useful idea would be to begin by replacing the word organisation with the name of the organisation commissioning the work, you will then have a clearer picture of what is happening.  You may wish to change ‘consultant’ to the provider’s name to make it even clearer.   (</w:t>
      </w:r>
      <w:r w:rsidR="004722EA" w:rsidRPr="00021899">
        <w:rPr>
          <w:rFonts w:ascii="Arial" w:hAnsi="Arial" w:cs="Arial"/>
          <w:color w:val="FF0000"/>
          <w:sz w:val="20"/>
        </w:rPr>
        <w:t>e.g.</w:t>
      </w:r>
      <w:r w:rsidRPr="00021899">
        <w:rPr>
          <w:rFonts w:ascii="Arial" w:hAnsi="Arial" w:cs="Arial"/>
          <w:color w:val="FF0000"/>
          <w:sz w:val="20"/>
        </w:rPr>
        <w:t xml:space="preserve"> </w:t>
      </w:r>
      <w:r w:rsidRPr="004722EA">
        <w:rPr>
          <w:rFonts w:ascii="Arial" w:hAnsi="Arial" w:cs="Arial"/>
          <w:color w:val="C00000"/>
          <w:sz w:val="20"/>
        </w:rPr>
        <w:t xml:space="preserve">during the term of this agreement, </w:t>
      </w:r>
      <w:r w:rsidRPr="004722EA">
        <w:rPr>
          <w:rFonts w:ascii="Arial" w:hAnsi="Arial" w:cs="Arial"/>
          <w:i/>
          <w:color w:val="C00000"/>
          <w:sz w:val="20"/>
        </w:rPr>
        <w:t>Adele</w:t>
      </w:r>
      <w:r w:rsidRPr="004722EA">
        <w:rPr>
          <w:rFonts w:ascii="Arial" w:hAnsi="Arial" w:cs="Arial"/>
          <w:color w:val="C00000"/>
          <w:sz w:val="20"/>
        </w:rPr>
        <w:t xml:space="preserve"> will provide the services to </w:t>
      </w:r>
      <w:r w:rsidRPr="004722EA">
        <w:rPr>
          <w:rFonts w:ascii="Arial" w:hAnsi="Arial" w:cs="Arial"/>
          <w:i/>
          <w:color w:val="C00000"/>
          <w:sz w:val="20"/>
        </w:rPr>
        <w:t>Sony Music</w:t>
      </w:r>
      <w:r w:rsidRPr="004722EA">
        <w:rPr>
          <w:rFonts w:ascii="Arial" w:hAnsi="Arial" w:cs="Arial"/>
          <w:color w:val="C00000"/>
          <w:sz w:val="20"/>
        </w:rPr>
        <w:t xml:space="preserve"> that are set out in the attached schedule (“the services”)</w:t>
      </w:r>
      <w:r w:rsidRPr="00021899">
        <w:rPr>
          <w:rFonts w:ascii="Arial" w:hAnsi="Arial" w:cs="Arial"/>
          <w:color w:val="FF0000"/>
          <w:sz w:val="20"/>
        </w:rPr>
        <w:t>.</w:t>
      </w:r>
      <w:r w:rsidRPr="004722EA">
        <w:rPr>
          <w:rFonts w:ascii="Arial" w:hAnsi="Arial" w:cs="Arial"/>
          <w:color w:val="FF0000"/>
          <w:sz w:val="20"/>
        </w:rPr>
        <w:t>)</w:t>
      </w:r>
      <w:r w:rsidRPr="00021899">
        <w:rPr>
          <w:rFonts w:ascii="Arial" w:hAnsi="Arial" w:cs="Arial"/>
          <w:color w:val="FF0000"/>
          <w:sz w:val="20"/>
        </w:rPr>
        <w:t xml:space="preserve"> It is easier to follow and you can see the relationship.</w:t>
      </w:r>
    </w:p>
    <w:p w14:paraId="0D20F384" w14:textId="77777777" w:rsidR="00AE23FB" w:rsidRDefault="00021899" w:rsidP="00021899">
      <w:pPr>
        <w:pStyle w:val="ListParagraph"/>
        <w:numPr>
          <w:ilvl w:val="0"/>
          <w:numId w:val="4"/>
        </w:numPr>
        <w:rPr>
          <w:rFonts w:ascii="Arial" w:hAnsi="Arial" w:cs="Arial"/>
          <w:color w:val="FF0000"/>
          <w:sz w:val="20"/>
        </w:rPr>
      </w:pPr>
      <w:r w:rsidRPr="00021899">
        <w:rPr>
          <w:rFonts w:ascii="Arial" w:hAnsi="Arial" w:cs="Arial"/>
          <w:color w:val="FF0000"/>
          <w:sz w:val="20"/>
        </w:rPr>
        <w:t>If you are a provider or consultant, be very aware of section 5 (five) as it signs all your intellectual property over to the organisation.</w:t>
      </w:r>
      <w:r w:rsidR="00F86A1D">
        <w:rPr>
          <w:rFonts w:ascii="Arial" w:hAnsi="Arial" w:cs="Arial"/>
          <w:color w:val="FF0000"/>
          <w:sz w:val="20"/>
        </w:rPr>
        <w:t xml:space="preserve"> Similarly, be aware of the end section and giving lesson plans and information to organisations who may take it and deliver it as their own.</w:t>
      </w:r>
    </w:p>
    <w:p w14:paraId="442AC055" w14:textId="77777777" w:rsidR="00F86A1D" w:rsidRPr="00021899" w:rsidRDefault="00F86A1D" w:rsidP="00021899">
      <w:pPr>
        <w:pStyle w:val="ListParagraph"/>
        <w:numPr>
          <w:ilvl w:val="0"/>
          <w:numId w:val="4"/>
        </w:numPr>
        <w:rPr>
          <w:rFonts w:ascii="Arial" w:hAnsi="Arial" w:cs="Arial"/>
          <w:color w:val="FF0000"/>
          <w:sz w:val="20"/>
        </w:rPr>
      </w:pPr>
      <w:r>
        <w:rPr>
          <w:rFonts w:ascii="Arial" w:hAnsi="Arial" w:cs="Arial"/>
          <w:color w:val="FF0000"/>
          <w:sz w:val="20"/>
        </w:rPr>
        <w:t xml:space="preserve">If you are an organisation, consider what you are able / willing to provide for </w:t>
      </w:r>
      <w:r w:rsidR="004722EA">
        <w:rPr>
          <w:rFonts w:ascii="Arial" w:hAnsi="Arial" w:cs="Arial"/>
          <w:color w:val="FF0000"/>
          <w:sz w:val="20"/>
        </w:rPr>
        <w:t>your courses or learners.</w:t>
      </w:r>
    </w:p>
    <w:p w14:paraId="37214B41" w14:textId="77777777" w:rsidR="00021899" w:rsidRPr="00AE23FB" w:rsidRDefault="00021899">
      <w:pPr>
        <w:rPr>
          <w:rFonts w:ascii="Arial" w:hAnsi="Arial" w:cs="Arial"/>
          <w:color w:val="FF0000"/>
          <w:sz w:val="20"/>
        </w:rPr>
      </w:pPr>
      <w:r w:rsidRPr="00021899">
        <w:rPr>
          <w:rFonts w:ascii="Arial" w:hAnsi="Arial" w:cs="Arial"/>
          <w:color w:val="FF0000"/>
          <w:sz w:val="20"/>
        </w:rPr>
        <w:t>Everything written in red needs to be filled or considered.  The final document should be free of red type.</w:t>
      </w:r>
    </w:p>
    <w:p w14:paraId="1350D64E" w14:textId="77777777" w:rsidR="004722EA" w:rsidRPr="00B81033" w:rsidRDefault="004722EA">
      <w:pPr>
        <w:rPr>
          <w:rFonts w:ascii="Arial" w:hAnsi="Arial" w:cs="Arial"/>
        </w:rPr>
      </w:pPr>
    </w:p>
    <w:p w14:paraId="1F3A3213" w14:textId="77777777" w:rsidR="005D5F96" w:rsidRPr="00B81033" w:rsidRDefault="00021899" w:rsidP="005D5F96">
      <w:pPr>
        <w:shd w:val="clear" w:color="auto" w:fill="FFFFFF"/>
        <w:spacing w:after="0" w:line="360" w:lineRule="auto"/>
        <w:jc w:val="center"/>
        <w:outlineLvl w:val="0"/>
        <w:rPr>
          <w:rFonts w:ascii="Arial" w:eastAsia="Times New Roman" w:hAnsi="Arial" w:cs="Arial"/>
          <w:b/>
          <w:bCs/>
          <w:kern w:val="36"/>
          <w:lang w:val="en" w:eastAsia="en-GB"/>
        </w:rPr>
      </w:pPr>
      <w:r w:rsidRPr="00021899">
        <w:rPr>
          <w:rFonts w:ascii="Arial" w:eastAsia="Times New Roman" w:hAnsi="Arial" w:cs="Arial"/>
          <w:bCs/>
          <w:color w:val="FF0000"/>
          <w:kern w:val="36"/>
          <w:lang w:val="en" w:eastAsia="en-GB"/>
        </w:rPr>
        <w:t>TEMPLATE</w:t>
      </w:r>
      <w:r>
        <w:rPr>
          <w:rFonts w:ascii="Arial" w:eastAsia="Times New Roman" w:hAnsi="Arial" w:cs="Arial"/>
          <w:b/>
          <w:bCs/>
          <w:kern w:val="36"/>
          <w:lang w:val="en" w:eastAsia="en-GB"/>
        </w:rPr>
        <w:t xml:space="preserve"> </w:t>
      </w:r>
      <w:r w:rsidR="005D5F96" w:rsidRPr="00B81033">
        <w:rPr>
          <w:rFonts w:ascii="Arial" w:eastAsia="Times New Roman" w:hAnsi="Arial" w:cs="Arial"/>
          <w:b/>
          <w:bCs/>
          <w:kern w:val="36"/>
          <w:lang w:val="en" w:eastAsia="en-GB"/>
        </w:rPr>
        <w:t>Contract for Training /</w:t>
      </w:r>
      <w:r>
        <w:rPr>
          <w:rFonts w:ascii="Arial" w:eastAsia="Times New Roman" w:hAnsi="Arial" w:cs="Arial"/>
          <w:b/>
          <w:bCs/>
          <w:kern w:val="36"/>
          <w:lang w:val="en" w:eastAsia="en-GB"/>
        </w:rPr>
        <w:t xml:space="preserve"> </w:t>
      </w:r>
      <w:r w:rsidR="005D5F96" w:rsidRPr="00B81033">
        <w:rPr>
          <w:rFonts w:ascii="Arial" w:eastAsia="Times New Roman" w:hAnsi="Arial" w:cs="Arial"/>
          <w:b/>
          <w:bCs/>
          <w:kern w:val="36"/>
          <w:lang w:val="en" w:eastAsia="en-GB"/>
        </w:rPr>
        <w:t>Consultancy /</w:t>
      </w:r>
      <w:r>
        <w:rPr>
          <w:rFonts w:ascii="Arial" w:eastAsia="Times New Roman" w:hAnsi="Arial" w:cs="Arial"/>
          <w:b/>
          <w:bCs/>
          <w:kern w:val="36"/>
          <w:lang w:val="en" w:eastAsia="en-GB"/>
        </w:rPr>
        <w:t xml:space="preserve"> </w:t>
      </w:r>
      <w:r w:rsidR="005D5F96" w:rsidRPr="00B81033">
        <w:rPr>
          <w:rFonts w:ascii="Arial" w:eastAsia="Times New Roman" w:hAnsi="Arial" w:cs="Arial"/>
          <w:b/>
          <w:bCs/>
          <w:kern w:val="36"/>
          <w:lang w:val="en" w:eastAsia="en-GB"/>
        </w:rPr>
        <w:t>Freelance Services</w:t>
      </w:r>
      <w:r>
        <w:rPr>
          <w:rFonts w:ascii="Arial" w:eastAsia="Times New Roman" w:hAnsi="Arial" w:cs="Arial"/>
          <w:b/>
          <w:bCs/>
          <w:kern w:val="36"/>
          <w:lang w:val="en" w:eastAsia="en-GB"/>
        </w:rPr>
        <w:t xml:space="preserve"> </w:t>
      </w:r>
      <w:r w:rsidRPr="00021899">
        <w:rPr>
          <w:rFonts w:ascii="Arial" w:eastAsia="Times New Roman" w:hAnsi="Arial" w:cs="Arial"/>
          <w:bCs/>
          <w:color w:val="FF0000"/>
          <w:kern w:val="36"/>
          <w:sz w:val="18"/>
          <w:lang w:val="en" w:eastAsia="en-GB"/>
        </w:rPr>
        <w:t>*delete as appropriate*</w:t>
      </w:r>
    </w:p>
    <w:p w14:paraId="169FBE2C" w14:textId="77777777" w:rsidR="00021899" w:rsidRDefault="00021899" w:rsidP="005D5F96">
      <w:pPr>
        <w:shd w:val="clear" w:color="auto" w:fill="FFFFFF"/>
        <w:spacing w:before="100" w:beforeAutospacing="1" w:after="100" w:afterAutospacing="1" w:line="240" w:lineRule="auto"/>
        <w:contextualSpacing/>
        <w:jc w:val="both"/>
        <w:rPr>
          <w:rFonts w:ascii="Arial" w:eastAsia="Times New Roman" w:hAnsi="Arial" w:cs="Arial"/>
          <w:lang w:val="en" w:eastAsia="en-GB"/>
        </w:rPr>
      </w:pPr>
    </w:p>
    <w:p w14:paraId="094F6B77" w14:textId="77777777" w:rsidR="005D5F96" w:rsidRPr="00B81033" w:rsidRDefault="005D5F96" w:rsidP="005D5F96">
      <w:pPr>
        <w:shd w:val="clear" w:color="auto" w:fill="FFFFFF"/>
        <w:spacing w:before="100" w:beforeAutospacing="1" w:after="100" w:afterAutospacing="1" w:line="240" w:lineRule="auto"/>
        <w:contextualSpacing/>
        <w:jc w:val="both"/>
        <w:rPr>
          <w:rFonts w:ascii="Arial" w:eastAsia="Times New Roman" w:hAnsi="Arial" w:cs="Arial"/>
          <w:lang w:val="en" w:eastAsia="en-GB"/>
        </w:rPr>
      </w:pPr>
      <w:r w:rsidRPr="00B81033">
        <w:rPr>
          <w:rFonts w:ascii="Arial" w:eastAsia="Times New Roman" w:hAnsi="Arial" w:cs="Arial"/>
          <w:lang w:val="en" w:eastAsia="en-GB"/>
        </w:rPr>
        <w:t>This Agreement is made the</w:t>
      </w:r>
      <w:r w:rsidRPr="00B81033">
        <w:rPr>
          <w:rFonts w:ascii="Arial" w:eastAsia="Times New Roman" w:hAnsi="Arial" w:cs="Arial"/>
          <w:b/>
          <w:lang w:val="en" w:eastAsia="en-GB"/>
        </w:rPr>
        <w:t xml:space="preserve"> </w:t>
      </w:r>
      <w:r w:rsidR="00B81033" w:rsidRPr="0079438A">
        <w:rPr>
          <w:rFonts w:ascii="Arial" w:eastAsia="Times New Roman" w:hAnsi="Arial" w:cs="Arial"/>
          <w:color w:val="FF0000"/>
          <w:lang w:val="en" w:eastAsia="en-GB"/>
        </w:rPr>
        <w:t>DATE</w:t>
      </w:r>
      <w:r w:rsidRPr="00B81033">
        <w:rPr>
          <w:rFonts w:ascii="Arial" w:eastAsia="Times New Roman" w:hAnsi="Arial" w:cs="Arial"/>
          <w:b/>
          <w:lang w:val="en" w:eastAsia="en-GB"/>
        </w:rPr>
        <w:t xml:space="preserve"> </w:t>
      </w:r>
      <w:r w:rsidRPr="00B81033">
        <w:rPr>
          <w:rFonts w:ascii="Arial" w:eastAsia="Times New Roman" w:hAnsi="Arial" w:cs="Arial"/>
          <w:lang w:val="en" w:eastAsia="en-GB"/>
        </w:rPr>
        <w:t xml:space="preserve">between </w:t>
      </w:r>
      <w:r w:rsidR="0079438A" w:rsidRPr="0079438A">
        <w:rPr>
          <w:rFonts w:ascii="Arial" w:eastAsia="Times New Roman" w:hAnsi="Arial" w:cs="Arial"/>
          <w:color w:val="FF0000"/>
          <w:lang w:val="en" w:eastAsia="en-GB"/>
        </w:rPr>
        <w:t>ORGANISATION NAME</w:t>
      </w:r>
      <w:r w:rsidRPr="0079438A">
        <w:rPr>
          <w:rFonts w:ascii="Arial" w:eastAsia="Times New Roman" w:hAnsi="Arial" w:cs="Arial"/>
          <w:color w:val="FF0000"/>
          <w:lang w:val="en" w:eastAsia="en-GB"/>
        </w:rPr>
        <w:t xml:space="preserve"> </w:t>
      </w:r>
      <w:r w:rsidRPr="00B81033">
        <w:rPr>
          <w:rFonts w:ascii="Arial" w:eastAsia="Times New Roman" w:hAnsi="Arial" w:cs="Arial"/>
          <w:lang w:val="en" w:eastAsia="en-GB"/>
        </w:rPr>
        <w:t>(</w:t>
      </w:r>
      <w:r w:rsidR="0079438A">
        <w:rPr>
          <w:rFonts w:ascii="Arial" w:eastAsia="Times New Roman" w:hAnsi="Arial" w:cs="Arial"/>
          <w:lang w:val="en" w:eastAsia="en-GB"/>
        </w:rPr>
        <w:t>Organisation</w:t>
      </w:r>
      <w:r w:rsidRPr="00B81033">
        <w:rPr>
          <w:rFonts w:ascii="Arial" w:eastAsia="Times New Roman" w:hAnsi="Arial" w:cs="Arial"/>
          <w:lang w:val="en" w:eastAsia="en-GB"/>
        </w:rPr>
        <w:t>)</w:t>
      </w:r>
      <w:r w:rsidR="0079438A">
        <w:rPr>
          <w:rFonts w:ascii="Arial" w:eastAsia="Times New Roman" w:hAnsi="Arial" w:cs="Arial"/>
          <w:lang w:val="en" w:eastAsia="en-GB"/>
        </w:rPr>
        <w:t xml:space="preserve"> </w:t>
      </w:r>
      <w:r w:rsidRPr="00B81033">
        <w:rPr>
          <w:rFonts w:ascii="Arial" w:eastAsia="Times New Roman" w:hAnsi="Arial" w:cs="Arial"/>
          <w:lang w:val="en" w:eastAsia="en-GB"/>
        </w:rPr>
        <w:t xml:space="preserve">of </w:t>
      </w:r>
      <w:r w:rsidR="0079438A" w:rsidRPr="0079438A">
        <w:rPr>
          <w:rFonts w:ascii="Arial" w:eastAsia="Times New Roman" w:hAnsi="Arial" w:cs="Arial"/>
          <w:color w:val="FF0000"/>
          <w:lang w:val="en" w:eastAsia="en-GB"/>
        </w:rPr>
        <w:t>ADDRESS</w:t>
      </w:r>
      <w:r w:rsidRPr="00B81033">
        <w:rPr>
          <w:rFonts w:ascii="Arial" w:eastAsia="Times New Roman" w:hAnsi="Arial" w:cs="Arial"/>
          <w:lang w:val="en" w:eastAsia="en-GB"/>
        </w:rPr>
        <w:t xml:space="preserve"> and </w:t>
      </w:r>
      <w:r w:rsidR="0079438A" w:rsidRPr="0079438A">
        <w:rPr>
          <w:rFonts w:ascii="Arial" w:eastAsia="Times New Roman" w:hAnsi="Arial" w:cs="Arial"/>
          <w:color w:val="FF0000"/>
          <w:lang w:val="en" w:eastAsia="en-GB"/>
        </w:rPr>
        <w:t>NAME</w:t>
      </w:r>
      <w:r w:rsidRPr="00B81033">
        <w:rPr>
          <w:rFonts w:ascii="Arial" w:eastAsia="Times New Roman" w:hAnsi="Arial" w:cs="Arial"/>
          <w:lang w:val="en" w:eastAsia="en-GB"/>
        </w:rPr>
        <w:t xml:space="preserve"> of </w:t>
      </w:r>
      <w:r w:rsidR="0079438A" w:rsidRPr="0079438A">
        <w:rPr>
          <w:rFonts w:ascii="Arial" w:eastAsia="Times New Roman" w:hAnsi="Arial" w:cs="Arial"/>
          <w:color w:val="FF0000"/>
          <w:lang w:val="en" w:eastAsia="en-GB"/>
        </w:rPr>
        <w:t>ADDRESS</w:t>
      </w:r>
      <w:r w:rsidRPr="00B81033">
        <w:rPr>
          <w:rFonts w:ascii="Arial" w:eastAsia="Times New Roman" w:hAnsi="Arial" w:cs="Arial"/>
          <w:lang w:val="en" w:eastAsia="en-GB"/>
        </w:rPr>
        <w:t xml:space="preserve"> </w:t>
      </w:r>
      <w:r w:rsidR="0079438A">
        <w:rPr>
          <w:rFonts w:ascii="Arial" w:eastAsia="Times New Roman" w:hAnsi="Arial" w:cs="Arial"/>
          <w:lang w:val="en" w:eastAsia="en-GB"/>
        </w:rPr>
        <w:t>(“t</w:t>
      </w:r>
      <w:r w:rsidR="0079438A" w:rsidRPr="00B81033">
        <w:rPr>
          <w:rFonts w:ascii="Arial" w:eastAsia="Times New Roman" w:hAnsi="Arial" w:cs="Arial"/>
          <w:lang w:val="en" w:eastAsia="en-GB"/>
        </w:rPr>
        <w:t>he</w:t>
      </w:r>
      <w:r w:rsidRPr="00B81033">
        <w:rPr>
          <w:rFonts w:ascii="Arial" w:eastAsia="Times New Roman" w:hAnsi="Arial" w:cs="Arial"/>
          <w:lang w:val="en" w:eastAsia="en-GB"/>
        </w:rPr>
        <w:t xml:space="preserve"> Consultant”).</w:t>
      </w:r>
    </w:p>
    <w:p w14:paraId="46DA60AA" w14:textId="77777777" w:rsidR="005D5F96" w:rsidRPr="00B81033" w:rsidRDefault="005D5F96" w:rsidP="005D5F96">
      <w:pPr>
        <w:shd w:val="clear" w:color="auto" w:fill="FFFFFF"/>
        <w:spacing w:before="100" w:beforeAutospacing="1" w:after="100" w:afterAutospacing="1" w:line="240" w:lineRule="auto"/>
        <w:contextualSpacing/>
        <w:jc w:val="both"/>
        <w:rPr>
          <w:rFonts w:ascii="Arial" w:eastAsia="Times New Roman" w:hAnsi="Arial" w:cs="Arial"/>
          <w:lang w:val="en" w:eastAsia="en-GB"/>
        </w:rPr>
      </w:pPr>
    </w:p>
    <w:p w14:paraId="42BB2895" w14:textId="77777777" w:rsidR="005D5F96" w:rsidRPr="00B81033" w:rsidRDefault="005D5F96" w:rsidP="004722EA">
      <w:pPr>
        <w:shd w:val="clear" w:color="auto" w:fill="FFFFFF"/>
        <w:spacing w:after="0" w:line="240" w:lineRule="auto"/>
        <w:contextualSpacing/>
        <w:jc w:val="both"/>
        <w:rPr>
          <w:rFonts w:ascii="Arial" w:eastAsia="Times New Roman" w:hAnsi="Arial" w:cs="Arial"/>
          <w:b/>
          <w:lang w:val="en" w:eastAsia="en-GB"/>
        </w:rPr>
      </w:pPr>
      <w:r w:rsidRPr="00B81033">
        <w:rPr>
          <w:rFonts w:ascii="Arial" w:eastAsia="Times New Roman" w:hAnsi="Arial" w:cs="Arial"/>
          <w:b/>
          <w:lang w:val="en" w:eastAsia="en-GB"/>
        </w:rPr>
        <w:t>1. Term of the Agreement</w:t>
      </w:r>
    </w:p>
    <w:p w14:paraId="2110B944" w14:textId="77777777" w:rsidR="0079438A" w:rsidRDefault="0079438A" w:rsidP="004722EA">
      <w:pPr>
        <w:shd w:val="clear" w:color="auto" w:fill="FFFFFF"/>
        <w:spacing w:after="0" w:line="240" w:lineRule="auto"/>
        <w:jc w:val="both"/>
        <w:rPr>
          <w:rFonts w:ascii="Arial" w:eastAsia="Times New Roman" w:hAnsi="Arial" w:cs="Arial"/>
          <w:lang w:val="en" w:eastAsia="en-GB"/>
        </w:rPr>
      </w:pPr>
    </w:p>
    <w:p w14:paraId="19A03714" w14:textId="77777777" w:rsidR="005D5F96" w:rsidRPr="00B81033" w:rsidRDefault="005D5F96" w:rsidP="004722EA">
      <w:pPr>
        <w:shd w:val="clear" w:color="auto" w:fill="FFFFFF"/>
        <w:spacing w:after="0" w:line="240" w:lineRule="auto"/>
        <w:jc w:val="both"/>
        <w:rPr>
          <w:rFonts w:ascii="Arial" w:eastAsia="Times New Roman" w:hAnsi="Arial" w:cs="Arial"/>
          <w:lang w:val="en" w:eastAsia="en-GB"/>
        </w:rPr>
      </w:pPr>
      <w:r w:rsidRPr="00B81033">
        <w:rPr>
          <w:rFonts w:ascii="Arial" w:eastAsia="Times New Roman" w:hAnsi="Arial" w:cs="Arial"/>
          <w:lang w:val="en" w:eastAsia="en-GB"/>
        </w:rPr>
        <w:t xml:space="preserve">The Agreement will commence with effect from </w:t>
      </w:r>
      <w:r w:rsidR="0079438A" w:rsidRPr="0079438A">
        <w:rPr>
          <w:rFonts w:ascii="Arial" w:eastAsia="Times New Roman" w:hAnsi="Arial" w:cs="Arial"/>
          <w:color w:val="FF0000"/>
          <w:lang w:val="en" w:eastAsia="en-GB"/>
        </w:rPr>
        <w:t xml:space="preserve">DATE: NOTE: THIS WILL BE THE DATE THAT THE SERVICES COMMENCE E.G. THE TRAINING COURSE IS HELD AND WILL VARY </w:t>
      </w:r>
      <w:r w:rsidR="0079438A">
        <w:rPr>
          <w:rFonts w:ascii="Arial" w:eastAsia="Times New Roman" w:hAnsi="Arial" w:cs="Arial"/>
          <w:color w:val="FF0000"/>
          <w:lang w:val="en" w:eastAsia="en-GB"/>
        </w:rPr>
        <w:t>IN EACH CASE</w:t>
      </w:r>
      <w:r w:rsidR="0079438A" w:rsidRPr="0079438A">
        <w:rPr>
          <w:rFonts w:ascii="Arial" w:eastAsia="Times New Roman" w:hAnsi="Arial" w:cs="Arial"/>
          <w:color w:val="FF0000"/>
          <w:lang w:val="en" w:eastAsia="en-GB"/>
        </w:rPr>
        <w:t xml:space="preserve"> </w:t>
      </w:r>
      <w:r w:rsidRPr="00B81033">
        <w:rPr>
          <w:rFonts w:ascii="Arial" w:eastAsia="Times New Roman" w:hAnsi="Arial" w:cs="Arial"/>
        </w:rPr>
        <w:t>a</w:t>
      </w:r>
      <w:r w:rsidRPr="00B81033">
        <w:rPr>
          <w:rFonts w:ascii="Arial" w:eastAsia="Times New Roman" w:hAnsi="Arial" w:cs="Arial"/>
          <w:lang w:eastAsia="en-GB"/>
        </w:rPr>
        <w:t xml:space="preserve">nd will continue for a term of </w:t>
      </w:r>
      <w:r w:rsidR="0079438A" w:rsidRPr="0079438A">
        <w:rPr>
          <w:rFonts w:ascii="Arial" w:eastAsia="Times New Roman" w:hAnsi="Arial" w:cs="Arial"/>
          <w:color w:val="FF0000"/>
          <w:lang w:eastAsia="en-GB"/>
        </w:rPr>
        <w:t>TIME PERIOD</w:t>
      </w:r>
      <w:r w:rsidR="0079438A">
        <w:rPr>
          <w:rFonts w:ascii="Arial" w:eastAsia="Times New Roman" w:hAnsi="Arial" w:cs="Arial"/>
          <w:color w:val="FF0000"/>
          <w:lang w:eastAsia="en-GB"/>
        </w:rPr>
        <w:t xml:space="preserve">: </w:t>
      </w:r>
      <w:r w:rsidR="0079438A" w:rsidRPr="0079438A">
        <w:rPr>
          <w:rFonts w:ascii="Arial" w:eastAsia="Times New Roman" w:hAnsi="Arial" w:cs="Arial"/>
          <w:color w:val="FF0000"/>
          <w:lang w:eastAsia="en-GB"/>
        </w:rPr>
        <w:t>DELETE IF AGREEMENT IS F</w:t>
      </w:r>
      <w:r w:rsidR="0079438A">
        <w:rPr>
          <w:rFonts w:ascii="Arial" w:eastAsia="Times New Roman" w:hAnsi="Arial" w:cs="Arial"/>
          <w:color w:val="FF0000"/>
          <w:lang w:eastAsia="en-GB"/>
        </w:rPr>
        <w:t>OR ONE OFF CONSULTANCY/TRAINING</w:t>
      </w:r>
      <w:r w:rsidR="0079438A" w:rsidRPr="0079438A">
        <w:rPr>
          <w:rFonts w:ascii="Arial" w:eastAsia="Times New Roman" w:hAnsi="Arial" w:cs="Arial"/>
          <w:color w:val="FF0000"/>
          <w:lang w:eastAsia="en-GB"/>
        </w:rPr>
        <w:t xml:space="preserve">, </w:t>
      </w:r>
      <w:r w:rsidRPr="00B81033">
        <w:rPr>
          <w:rFonts w:ascii="Arial" w:eastAsia="Times New Roman" w:hAnsi="Arial" w:cs="Arial"/>
          <w:lang w:eastAsia="en-GB"/>
        </w:rPr>
        <w:t xml:space="preserve">unless terminated earlier in accordance with clause </w:t>
      </w:r>
      <w:r w:rsidRPr="00B81033">
        <w:rPr>
          <w:rFonts w:ascii="Arial" w:eastAsia="Times New Roman" w:hAnsi="Arial" w:cs="Arial"/>
          <w:bCs/>
          <w:lang w:eastAsia="en-GB"/>
        </w:rPr>
        <w:t>7</w:t>
      </w:r>
      <w:r w:rsidRPr="00B81033">
        <w:rPr>
          <w:rFonts w:ascii="Arial" w:eastAsia="Times New Roman" w:hAnsi="Arial" w:cs="Arial"/>
          <w:b/>
          <w:bCs/>
          <w:lang w:eastAsia="en-GB"/>
        </w:rPr>
        <w:t xml:space="preserve"> </w:t>
      </w:r>
      <w:r w:rsidRPr="00B81033">
        <w:rPr>
          <w:rFonts w:ascii="Arial" w:eastAsia="Times New Roman" w:hAnsi="Arial" w:cs="Arial"/>
          <w:lang w:eastAsia="en-GB"/>
        </w:rPr>
        <w:t>below. This period may be extended by mutual agreement of the parties.</w:t>
      </w:r>
    </w:p>
    <w:p w14:paraId="326DB7C8" w14:textId="77777777" w:rsidR="004722EA" w:rsidRDefault="004722EA" w:rsidP="004722EA">
      <w:pPr>
        <w:shd w:val="clear" w:color="auto" w:fill="FFFFFF"/>
        <w:spacing w:after="0" w:line="360" w:lineRule="auto"/>
        <w:jc w:val="both"/>
        <w:rPr>
          <w:rFonts w:ascii="Arial" w:eastAsia="Times New Roman" w:hAnsi="Arial" w:cs="Arial"/>
          <w:b/>
          <w:lang w:val="en" w:eastAsia="en-GB"/>
        </w:rPr>
      </w:pPr>
    </w:p>
    <w:p w14:paraId="3630525E" w14:textId="77777777" w:rsidR="005D5F96" w:rsidRPr="00B81033" w:rsidRDefault="005D5F96" w:rsidP="004722EA">
      <w:pPr>
        <w:shd w:val="clear" w:color="auto" w:fill="FFFFFF"/>
        <w:spacing w:after="0" w:line="360" w:lineRule="auto"/>
        <w:jc w:val="both"/>
        <w:rPr>
          <w:rFonts w:ascii="Arial" w:eastAsia="Times New Roman" w:hAnsi="Arial" w:cs="Arial"/>
          <w:b/>
          <w:lang w:val="en" w:eastAsia="en-GB"/>
        </w:rPr>
      </w:pPr>
      <w:r w:rsidRPr="00B81033">
        <w:rPr>
          <w:rFonts w:ascii="Arial" w:eastAsia="Times New Roman" w:hAnsi="Arial" w:cs="Arial"/>
          <w:b/>
          <w:lang w:val="en" w:eastAsia="en-GB"/>
        </w:rPr>
        <w:t>2. The Services</w:t>
      </w:r>
    </w:p>
    <w:p w14:paraId="76D4AA66" w14:textId="77777777" w:rsidR="005D5F96" w:rsidRPr="00B81033" w:rsidRDefault="005D5F96" w:rsidP="004722EA">
      <w:pPr>
        <w:shd w:val="clear" w:color="auto" w:fill="FFFFFF"/>
        <w:spacing w:after="0" w:line="240" w:lineRule="auto"/>
        <w:jc w:val="both"/>
        <w:rPr>
          <w:rFonts w:ascii="Arial" w:eastAsia="Times New Roman" w:hAnsi="Arial" w:cs="Arial"/>
          <w:lang w:val="en" w:eastAsia="en-GB"/>
        </w:rPr>
      </w:pPr>
      <w:r w:rsidRPr="00B81033">
        <w:rPr>
          <w:rFonts w:ascii="Arial" w:eastAsia="Times New Roman" w:hAnsi="Arial" w:cs="Arial"/>
          <w:lang w:val="en" w:eastAsia="en-GB"/>
        </w:rPr>
        <w:t xml:space="preserve">During the term of this Agreement, the Consultant will provide the services to </w:t>
      </w:r>
      <w:r w:rsidR="00B81033" w:rsidRPr="0079438A">
        <w:rPr>
          <w:rFonts w:ascii="Arial" w:eastAsia="Times New Roman" w:hAnsi="Arial" w:cs="Arial"/>
          <w:color w:val="FF0000"/>
          <w:lang w:val="en" w:eastAsia="en-GB"/>
        </w:rPr>
        <w:t>ORGANISATION</w:t>
      </w:r>
      <w:r w:rsidRPr="00B81033">
        <w:rPr>
          <w:rFonts w:ascii="Arial" w:eastAsia="Times New Roman" w:hAnsi="Arial" w:cs="Arial"/>
          <w:lang w:val="en" w:eastAsia="en-GB"/>
        </w:rPr>
        <w:t xml:space="preserve"> that are set out in the attached Schedule (“the Services”).</w:t>
      </w:r>
    </w:p>
    <w:p w14:paraId="579A0B7B" w14:textId="77777777" w:rsidR="004722EA" w:rsidRDefault="004722EA" w:rsidP="004722EA">
      <w:pPr>
        <w:shd w:val="clear" w:color="auto" w:fill="FFFFFF"/>
        <w:spacing w:after="0" w:line="240" w:lineRule="auto"/>
        <w:jc w:val="both"/>
        <w:rPr>
          <w:rFonts w:ascii="Arial" w:eastAsia="Times New Roman" w:hAnsi="Arial" w:cs="Arial"/>
          <w:lang w:val="en" w:eastAsia="en-GB"/>
        </w:rPr>
      </w:pPr>
    </w:p>
    <w:p w14:paraId="4BB75469" w14:textId="77777777" w:rsidR="005D5F96" w:rsidRPr="00B81033" w:rsidRDefault="005D5F96" w:rsidP="004722EA">
      <w:pPr>
        <w:shd w:val="clear" w:color="auto" w:fill="FFFFFF"/>
        <w:spacing w:after="0" w:line="240" w:lineRule="auto"/>
        <w:jc w:val="both"/>
        <w:rPr>
          <w:rFonts w:ascii="Arial" w:eastAsia="Times New Roman" w:hAnsi="Arial" w:cs="Arial"/>
          <w:lang w:val="en" w:eastAsia="en-GB"/>
        </w:rPr>
      </w:pPr>
      <w:r w:rsidRPr="00B81033">
        <w:rPr>
          <w:rFonts w:ascii="Arial" w:eastAsia="Times New Roman" w:hAnsi="Arial" w:cs="Arial"/>
          <w:lang w:val="en" w:eastAsia="en-GB"/>
        </w:rPr>
        <w:t>The Consultant shall provide the Services with reasonable care and skill.</w:t>
      </w:r>
    </w:p>
    <w:p w14:paraId="532E1B1B" w14:textId="77777777" w:rsidR="004722EA" w:rsidRDefault="004722EA" w:rsidP="004722EA">
      <w:pPr>
        <w:shd w:val="clear" w:color="auto" w:fill="FFFFFF"/>
        <w:spacing w:after="0" w:line="240" w:lineRule="auto"/>
        <w:jc w:val="both"/>
        <w:rPr>
          <w:rFonts w:ascii="Arial" w:eastAsia="Times New Roman" w:hAnsi="Arial" w:cs="Arial"/>
          <w:lang w:val="en" w:eastAsia="en-GB"/>
        </w:rPr>
      </w:pPr>
    </w:p>
    <w:p w14:paraId="2AD2C848" w14:textId="77777777" w:rsidR="005D5F96" w:rsidRPr="00B81033" w:rsidRDefault="005D5F96" w:rsidP="004722EA">
      <w:pPr>
        <w:shd w:val="clear" w:color="auto" w:fill="FFFFFF"/>
        <w:spacing w:after="0" w:line="240" w:lineRule="auto"/>
        <w:jc w:val="both"/>
        <w:rPr>
          <w:rFonts w:ascii="Arial" w:eastAsia="Times New Roman" w:hAnsi="Arial" w:cs="Arial"/>
          <w:lang w:val="en" w:eastAsia="en-GB"/>
        </w:rPr>
      </w:pPr>
      <w:r w:rsidRPr="00B81033">
        <w:rPr>
          <w:rFonts w:ascii="Arial" w:eastAsia="Times New Roman" w:hAnsi="Arial" w:cs="Arial"/>
          <w:lang w:val="en" w:eastAsia="en-GB"/>
        </w:rPr>
        <w:t xml:space="preserve">During the term of this Agreement, the Consultant shall provide the Services to </w:t>
      </w:r>
      <w:r w:rsidR="00B81033" w:rsidRPr="0079438A">
        <w:rPr>
          <w:rFonts w:ascii="Arial" w:eastAsia="Times New Roman" w:hAnsi="Arial" w:cs="Arial"/>
          <w:color w:val="FF0000"/>
          <w:lang w:val="en" w:eastAsia="en-GB"/>
        </w:rPr>
        <w:t>ORGANISATION</w:t>
      </w:r>
      <w:r w:rsidRPr="00B81033">
        <w:rPr>
          <w:rFonts w:ascii="Arial" w:eastAsia="Times New Roman" w:hAnsi="Arial" w:cs="Arial"/>
          <w:lang w:val="en" w:eastAsia="en-GB"/>
        </w:rPr>
        <w:t xml:space="preserve"> for </w:t>
      </w:r>
      <w:r w:rsidR="0079438A">
        <w:rPr>
          <w:rFonts w:ascii="Arial" w:eastAsia="Times New Roman" w:hAnsi="Arial" w:cs="Arial"/>
          <w:color w:val="FF0000"/>
          <w:lang w:val="en" w:eastAsia="en-GB"/>
        </w:rPr>
        <w:t>X HOURS PER WEEK</w:t>
      </w:r>
      <w:r w:rsidR="0079438A" w:rsidRPr="0079438A">
        <w:rPr>
          <w:rFonts w:ascii="Arial" w:eastAsia="Times New Roman" w:hAnsi="Arial" w:cs="Arial"/>
          <w:color w:val="FF0000"/>
          <w:lang w:val="en" w:eastAsia="en-GB"/>
        </w:rPr>
        <w:t xml:space="preserve"> </w:t>
      </w:r>
      <w:r w:rsidRPr="00B81033">
        <w:rPr>
          <w:rFonts w:ascii="Arial" w:eastAsia="Times New Roman" w:hAnsi="Arial" w:cs="Arial"/>
          <w:lang w:val="en" w:eastAsia="en-GB"/>
        </w:rPr>
        <w:t xml:space="preserve">or the time reasonably required by </w:t>
      </w:r>
      <w:r w:rsidR="00B81033" w:rsidRPr="0079438A">
        <w:rPr>
          <w:rFonts w:ascii="Arial" w:eastAsia="Times New Roman" w:hAnsi="Arial" w:cs="Arial"/>
          <w:color w:val="FF0000"/>
          <w:lang w:val="en" w:eastAsia="en-GB"/>
        </w:rPr>
        <w:t>ORGANISATION</w:t>
      </w:r>
      <w:r w:rsidRPr="00B81033">
        <w:rPr>
          <w:rFonts w:ascii="Arial" w:eastAsia="Times New Roman" w:hAnsi="Arial" w:cs="Arial"/>
          <w:lang w:val="en" w:eastAsia="en-GB"/>
        </w:rPr>
        <w:t xml:space="preserve">. </w:t>
      </w:r>
      <w:r w:rsidR="0079438A" w:rsidRPr="0079438A">
        <w:rPr>
          <w:rFonts w:ascii="Arial" w:eastAsia="Times New Roman" w:hAnsi="Arial" w:cs="Arial"/>
          <w:color w:val="FF0000"/>
          <w:lang w:val="en" w:eastAsia="en-GB"/>
        </w:rPr>
        <w:t>*delete as appropriate*</w:t>
      </w:r>
      <w:r w:rsidRPr="00B81033">
        <w:rPr>
          <w:rFonts w:ascii="Arial" w:eastAsia="Times New Roman" w:hAnsi="Arial" w:cs="Arial"/>
          <w:lang w:val="en" w:eastAsia="en-GB"/>
        </w:rPr>
        <w:t>.</w:t>
      </w:r>
    </w:p>
    <w:p w14:paraId="735A3417" w14:textId="77777777" w:rsidR="004722EA" w:rsidRDefault="004722EA" w:rsidP="004722EA">
      <w:pPr>
        <w:shd w:val="clear" w:color="auto" w:fill="FFFFFF"/>
        <w:spacing w:after="0" w:line="240" w:lineRule="auto"/>
        <w:jc w:val="both"/>
        <w:rPr>
          <w:rFonts w:ascii="Arial" w:eastAsia="Times New Roman" w:hAnsi="Arial" w:cs="Arial"/>
          <w:b/>
          <w:lang w:val="en" w:eastAsia="en-GB"/>
        </w:rPr>
      </w:pPr>
    </w:p>
    <w:p w14:paraId="668D5090" w14:textId="77777777" w:rsidR="005D5F96" w:rsidRPr="00B81033" w:rsidRDefault="005D5F96" w:rsidP="004722EA">
      <w:pPr>
        <w:shd w:val="clear" w:color="auto" w:fill="FFFFFF"/>
        <w:spacing w:after="0" w:line="240" w:lineRule="auto"/>
        <w:jc w:val="both"/>
        <w:rPr>
          <w:rFonts w:ascii="Arial" w:eastAsia="Times New Roman" w:hAnsi="Arial" w:cs="Arial"/>
          <w:b/>
          <w:lang w:val="en" w:eastAsia="en-GB"/>
        </w:rPr>
      </w:pPr>
      <w:r w:rsidRPr="00B81033">
        <w:rPr>
          <w:rFonts w:ascii="Arial" w:eastAsia="Times New Roman" w:hAnsi="Arial" w:cs="Arial"/>
          <w:b/>
          <w:lang w:val="en" w:eastAsia="en-GB"/>
        </w:rPr>
        <w:t>3 Fees and expenses:</w:t>
      </w:r>
    </w:p>
    <w:p w14:paraId="5658880B" w14:textId="77777777" w:rsidR="004722EA" w:rsidRDefault="004722EA" w:rsidP="004722EA">
      <w:pPr>
        <w:shd w:val="clear" w:color="auto" w:fill="FFFFFF"/>
        <w:spacing w:after="0" w:line="240" w:lineRule="auto"/>
        <w:jc w:val="both"/>
        <w:rPr>
          <w:rFonts w:ascii="Arial" w:eastAsia="Times New Roman" w:hAnsi="Arial" w:cs="Arial"/>
        </w:rPr>
      </w:pPr>
    </w:p>
    <w:p w14:paraId="1D67DEC5" w14:textId="77777777" w:rsidR="005D5F96" w:rsidRPr="00B81033" w:rsidRDefault="005D5F96" w:rsidP="004722EA">
      <w:pPr>
        <w:shd w:val="clear" w:color="auto" w:fill="FFFFFF"/>
        <w:spacing w:after="0" w:line="240" w:lineRule="auto"/>
        <w:jc w:val="both"/>
        <w:rPr>
          <w:rFonts w:ascii="Arial" w:eastAsia="Times New Roman" w:hAnsi="Arial" w:cs="Arial"/>
        </w:rPr>
      </w:pPr>
      <w:r w:rsidRPr="00B81033">
        <w:rPr>
          <w:rFonts w:ascii="Arial" w:eastAsia="Times New Roman" w:hAnsi="Arial" w:cs="Arial"/>
        </w:rPr>
        <w:t xml:space="preserve">In consideration for the Services to be rendered by the Consultant </w:t>
      </w:r>
      <w:r w:rsidR="0079438A" w:rsidRPr="00B81033">
        <w:rPr>
          <w:rFonts w:ascii="Arial" w:eastAsia="Times New Roman" w:hAnsi="Arial" w:cs="Arial"/>
        </w:rPr>
        <w:t xml:space="preserve">Organisation </w:t>
      </w:r>
      <w:r w:rsidRPr="00B81033">
        <w:rPr>
          <w:rFonts w:ascii="Arial" w:eastAsia="Times New Roman" w:hAnsi="Arial" w:cs="Arial"/>
        </w:rPr>
        <w:t xml:space="preserve">shall pay the Consultant a fee of </w:t>
      </w:r>
      <w:r w:rsidR="0079438A" w:rsidRPr="0079438A">
        <w:rPr>
          <w:rFonts w:ascii="Arial" w:eastAsia="Times New Roman" w:hAnsi="Arial" w:cs="Arial"/>
          <w:color w:val="FF0000"/>
        </w:rPr>
        <w:t>AMOUNT</w:t>
      </w:r>
      <w:r w:rsidRPr="00B81033">
        <w:rPr>
          <w:rFonts w:ascii="Arial" w:eastAsia="Times New Roman" w:hAnsi="Arial" w:cs="Arial"/>
        </w:rPr>
        <w:t xml:space="preserve"> per calendar month (including any applicable VAT or other taxes </w:t>
      </w:r>
      <w:r w:rsidRPr="00B81033">
        <w:rPr>
          <w:rFonts w:ascii="Arial" w:eastAsia="Times New Roman" w:hAnsi="Arial" w:cs="Arial"/>
        </w:rPr>
        <w:lastRenderedPageBreak/>
        <w:t xml:space="preserve">which the Consultant is obliged by law to charge) </w:t>
      </w:r>
      <w:r w:rsidR="0079438A" w:rsidRPr="0079438A">
        <w:rPr>
          <w:rFonts w:ascii="Arial" w:eastAsia="Times New Roman" w:hAnsi="Arial" w:cs="Arial"/>
          <w:color w:val="FF0000"/>
        </w:rPr>
        <w:t xml:space="preserve">*optional section* TOGETHER WITH </w:t>
      </w:r>
      <w:r w:rsidR="0079438A" w:rsidRPr="0079438A">
        <w:rPr>
          <w:rFonts w:ascii="Arial" w:eastAsia="Times New Roman" w:hAnsi="Arial" w:cs="Arial"/>
          <w:color w:val="FF0000"/>
          <w:lang w:eastAsia="en-GB"/>
        </w:rPr>
        <w:t>REASONABLE TRAVEL EXPENSES [TO BE PRE-APPROVED BY ORGANISATION IN ADVANCE OF THE EXPENSES BEING INCURRED].</w:t>
      </w:r>
    </w:p>
    <w:p w14:paraId="34D9FE10" w14:textId="77777777" w:rsidR="004722EA" w:rsidRDefault="004722EA" w:rsidP="004722EA">
      <w:pPr>
        <w:shd w:val="clear" w:color="auto" w:fill="FFFFFF"/>
        <w:spacing w:after="0" w:line="240" w:lineRule="auto"/>
        <w:jc w:val="both"/>
        <w:rPr>
          <w:rFonts w:ascii="Arial" w:eastAsia="Times New Roman" w:hAnsi="Arial" w:cs="Arial"/>
        </w:rPr>
      </w:pPr>
    </w:p>
    <w:p w14:paraId="29F48521" w14:textId="77777777" w:rsidR="005D5F96" w:rsidRPr="00B81033" w:rsidRDefault="005D5F96" w:rsidP="004722EA">
      <w:pPr>
        <w:shd w:val="clear" w:color="auto" w:fill="FFFFFF"/>
        <w:spacing w:after="0" w:line="240" w:lineRule="auto"/>
        <w:jc w:val="both"/>
        <w:rPr>
          <w:rFonts w:ascii="Arial" w:eastAsia="Times New Roman" w:hAnsi="Arial" w:cs="Arial"/>
        </w:rPr>
      </w:pPr>
      <w:r w:rsidRPr="00B81033">
        <w:rPr>
          <w:rFonts w:ascii="Arial" w:eastAsia="Times New Roman" w:hAnsi="Arial" w:cs="Arial"/>
        </w:rPr>
        <w:t xml:space="preserve">Unless otherwise agreed, invoices shall be submitted within thirty (30) days of the date of Service provision /at the end of each calendar month and </w:t>
      </w:r>
      <w:r w:rsidR="00B81033" w:rsidRPr="00B81033">
        <w:rPr>
          <w:rFonts w:ascii="Arial" w:eastAsia="Times New Roman" w:hAnsi="Arial" w:cs="Arial"/>
        </w:rPr>
        <w:t>ORGANISATION</w:t>
      </w:r>
      <w:r w:rsidRPr="00B81033">
        <w:rPr>
          <w:rFonts w:ascii="Arial" w:eastAsia="Times New Roman" w:hAnsi="Arial" w:cs="Arial"/>
        </w:rPr>
        <w:t xml:space="preserve"> shall pay the above fees and travel expenses within thirty (30) days of receipt of the Consultant’s fees invoice and travel expenses claim when accompanied by the corresponding receipts.</w:t>
      </w:r>
    </w:p>
    <w:p w14:paraId="24A40A3F" w14:textId="77777777" w:rsidR="004722EA" w:rsidRDefault="004722EA" w:rsidP="004722EA">
      <w:pPr>
        <w:shd w:val="clear" w:color="auto" w:fill="FFFFFF"/>
        <w:spacing w:after="0" w:line="240" w:lineRule="auto"/>
        <w:jc w:val="both"/>
        <w:rPr>
          <w:rFonts w:ascii="Arial" w:eastAsia="Times New Roman" w:hAnsi="Arial" w:cs="Arial"/>
        </w:rPr>
      </w:pPr>
    </w:p>
    <w:p w14:paraId="4429E2C3" w14:textId="77777777" w:rsidR="005D5F96" w:rsidRPr="00B81033" w:rsidRDefault="005D5F96" w:rsidP="004722EA">
      <w:pPr>
        <w:shd w:val="clear" w:color="auto" w:fill="FFFFFF"/>
        <w:spacing w:after="0" w:line="240" w:lineRule="auto"/>
        <w:jc w:val="both"/>
        <w:rPr>
          <w:rFonts w:ascii="Arial" w:eastAsia="Times New Roman" w:hAnsi="Arial" w:cs="Arial"/>
          <w:lang w:val="en" w:eastAsia="en-GB"/>
        </w:rPr>
      </w:pPr>
      <w:r w:rsidRPr="00B81033">
        <w:rPr>
          <w:rFonts w:ascii="Arial" w:eastAsia="Times New Roman" w:hAnsi="Arial" w:cs="Arial"/>
        </w:rPr>
        <w:t>The Consultant shall be solely responsible for the payment of all taxes and other social security deductions related to his compensation.</w:t>
      </w:r>
    </w:p>
    <w:p w14:paraId="15ED1E72" w14:textId="77777777" w:rsidR="004722EA" w:rsidRDefault="004722EA" w:rsidP="004722EA">
      <w:pPr>
        <w:shd w:val="clear" w:color="auto" w:fill="FFFFFF"/>
        <w:spacing w:after="0" w:line="240" w:lineRule="auto"/>
        <w:jc w:val="both"/>
        <w:rPr>
          <w:rFonts w:ascii="Arial" w:eastAsia="Times New Roman" w:hAnsi="Arial" w:cs="Arial"/>
          <w:color w:val="FF0000"/>
        </w:rPr>
      </w:pPr>
    </w:p>
    <w:p w14:paraId="44B5B974" w14:textId="77777777" w:rsidR="005D5F96" w:rsidRPr="00B81033" w:rsidRDefault="00B81033" w:rsidP="004722EA">
      <w:pPr>
        <w:shd w:val="clear" w:color="auto" w:fill="FFFFFF"/>
        <w:spacing w:after="0" w:line="240" w:lineRule="auto"/>
        <w:jc w:val="both"/>
        <w:rPr>
          <w:rFonts w:ascii="Arial" w:eastAsia="Times New Roman" w:hAnsi="Arial" w:cs="Arial"/>
        </w:rPr>
      </w:pPr>
      <w:r w:rsidRPr="0079438A">
        <w:rPr>
          <w:rFonts w:ascii="Arial" w:eastAsia="Times New Roman" w:hAnsi="Arial" w:cs="Arial"/>
          <w:color w:val="FF0000"/>
        </w:rPr>
        <w:t>ORGANISATION</w:t>
      </w:r>
      <w:r w:rsidR="005D5F96" w:rsidRPr="00B81033">
        <w:rPr>
          <w:rFonts w:ascii="Arial" w:eastAsia="Times New Roman" w:hAnsi="Arial" w:cs="Arial"/>
        </w:rPr>
        <w:t xml:space="preserve"> may withhold the payment or part thereof if </w:t>
      </w:r>
      <w:r w:rsidRPr="0079438A">
        <w:rPr>
          <w:rFonts w:ascii="Arial" w:eastAsia="Times New Roman" w:hAnsi="Arial" w:cs="Arial"/>
          <w:color w:val="FF0000"/>
        </w:rPr>
        <w:t>ORGANISATION</w:t>
      </w:r>
      <w:r w:rsidR="005D5F96" w:rsidRPr="00B81033">
        <w:rPr>
          <w:rFonts w:ascii="Arial" w:eastAsia="Times New Roman" w:hAnsi="Arial" w:cs="Arial"/>
        </w:rPr>
        <w:t xml:space="preserve"> is dissatisfied with the Services provided. Any sum so withheld will be paid to the Consultant after such dissatisfaction has been notified to and remedied by the Consultant to the complete satisfaction of </w:t>
      </w:r>
      <w:r w:rsidRPr="0079438A">
        <w:rPr>
          <w:rFonts w:ascii="Arial" w:eastAsia="Times New Roman" w:hAnsi="Arial" w:cs="Arial"/>
          <w:color w:val="FF0000"/>
        </w:rPr>
        <w:t>ORGANISATION</w:t>
      </w:r>
      <w:r w:rsidR="005D5F96" w:rsidRPr="00B81033">
        <w:rPr>
          <w:rFonts w:ascii="Arial" w:eastAsia="Times New Roman" w:hAnsi="Arial" w:cs="Arial"/>
        </w:rPr>
        <w:t>.</w:t>
      </w:r>
    </w:p>
    <w:p w14:paraId="0A988045" w14:textId="77777777" w:rsidR="004722EA" w:rsidRDefault="004722EA" w:rsidP="004722EA">
      <w:pPr>
        <w:shd w:val="clear" w:color="auto" w:fill="FFFFFF"/>
        <w:spacing w:after="0" w:line="240" w:lineRule="auto"/>
        <w:jc w:val="both"/>
        <w:rPr>
          <w:rFonts w:ascii="Arial" w:eastAsia="Times New Roman" w:hAnsi="Arial" w:cs="Arial"/>
          <w:b/>
          <w:lang w:val="en" w:eastAsia="en-GB"/>
        </w:rPr>
      </w:pPr>
    </w:p>
    <w:p w14:paraId="177D847A" w14:textId="77777777" w:rsidR="005D5F96" w:rsidRPr="00B81033" w:rsidRDefault="005D5F96" w:rsidP="004722EA">
      <w:pPr>
        <w:shd w:val="clear" w:color="auto" w:fill="FFFFFF"/>
        <w:spacing w:after="0" w:line="240" w:lineRule="auto"/>
        <w:jc w:val="both"/>
        <w:rPr>
          <w:rFonts w:ascii="Arial" w:eastAsia="Times New Roman" w:hAnsi="Arial" w:cs="Arial"/>
          <w:b/>
          <w:lang w:val="en" w:eastAsia="en-GB"/>
        </w:rPr>
      </w:pPr>
      <w:r w:rsidRPr="00B81033">
        <w:rPr>
          <w:rFonts w:ascii="Arial" w:eastAsia="Times New Roman" w:hAnsi="Arial" w:cs="Arial"/>
          <w:b/>
          <w:lang w:val="en" w:eastAsia="en-GB"/>
        </w:rPr>
        <w:t>4. Confidentiality</w:t>
      </w:r>
    </w:p>
    <w:p w14:paraId="454FF2A5" w14:textId="77777777" w:rsidR="004722EA" w:rsidRDefault="004722EA" w:rsidP="004722EA">
      <w:pPr>
        <w:shd w:val="clear" w:color="auto" w:fill="FFFFFF"/>
        <w:spacing w:after="0" w:line="240" w:lineRule="auto"/>
        <w:jc w:val="both"/>
        <w:rPr>
          <w:rFonts w:ascii="Arial" w:eastAsia="Times New Roman" w:hAnsi="Arial" w:cs="Arial"/>
          <w:lang w:eastAsia="en-GB"/>
        </w:rPr>
      </w:pPr>
    </w:p>
    <w:p w14:paraId="271C71DE" w14:textId="77777777" w:rsidR="005D5F96" w:rsidRPr="00B81033" w:rsidRDefault="005D5F96" w:rsidP="004722EA">
      <w:pPr>
        <w:shd w:val="clear" w:color="auto" w:fill="FFFFFF"/>
        <w:spacing w:after="0" w:line="240" w:lineRule="auto"/>
        <w:jc w:val="both"/>
        <w:rPr>
          <w:rFonts w:ascii="Arial" w:eastAsia="Times New Roman" w:hAnsi="Arial" w:cs="Arial"/>
          <w:lang w:eastAsia="en-GB"/>
        </w:rPr>
      </w:pPr>
      <w:r w:rsidRPr="00B81033">
        <w:rPr>
          <w:rFonts w:ascii="Arial" w:eastAsia="Times New Roman" w:hAnsi="Arial" w:cs="Arial"/>
          <w:lang w:eastAsia="en-GB"/>
        </w:rPr>
        <w:t xml:space="preserve">The Consultant agrees to hold in strictest confidence, at all times during the term of this Agreement and thereafter, and not to use, except for the benefit of </w:t>
      </w:r>
      <w:r w:rsidR="00B81033" w:rsidRPr="0079438A">
        <w:rPr>
          <w:rFonts w:ascii="Arial" w:eastAsia="Times New Roman" w:hAnsi="Arial" w:cs="Arial"/>
          <w:color w:val="FF0000"/>
          <w:lang w:eastAsia="en-GB"/>
        </w:rPr>
        <w:t>ORGANISATION</w:t>
      </w:r>
      <w:r w:rsidRPr="00B81033">
        <w:rPr>
          <w:rFonts w:ascii="Arial" w:eastAsia="Times New Roman" w:hAnsi="Arial" w:cs="Arial"/>
          <w:lang w:eastAsia="en-GB"/>
        </w:rPr>
        <w:t xml:space="preserve">, or disclose without written authorisation from </w:t>
      </w:r>
      <w:r w:rsidR="00B81033" w:rsidRPr="0079438A">
        <w:rPr>
          <w:rFonts w:ascii="Arial" w:eastAsia="Times New Roman" w:hAnsi="Arial" w:cs="Arial"/>
          <w:color w:val="FF0000"/>
          <w:lang w:eastAsia="en-GB"/>
        </w:rPr>
        <w:t>ORGANISATION</w:t>
      </w:r>
      <w:r w:rsidRPr="00B81033">
        <w:rPr>
          <w:rFonts w:ascii="Arial" w:eastAsia="Times New Roman" w:hAnsi="Arial" w:cs="Arial"/>
          <w:lang w:eastAsia="en-GB"/>
        </w:rPr>
        <w:t xml:space="preserve">, any Confidential Information of </w:t>
      </w:r>
      <w:r w:rsidR="00B81033" w:rsidRPr="0079438A">
        <w:rPr>
          <w:rFonts w:ascii="Arial" w:eastAsia="Times New Roman" w:hAnsi="Arial" w:cs="Arial"/>
          <w:color w:val="FF0000"/>
          <w:lang w:eastAsia="en-GB"/>
        </w:rPr>
        <w:t>ORGANISATION</w:t>
      </w:r>
      <w:r w:rsidRPr="00B81033">
        <w:rPr>
          <w:rFonts w:ascii="Arial" w:eastAsia="Times New Roman" w:hAnsi="Arial" w:cs="Arial"/>
          <w:lang w:eastAsia="en-GB"/>
        </w:rPr>
        <w:t xml:space="preserve"> disclosed to the Consultant, or which the Consultant may observe, discover, obtain or create under this Agreement.</w:t>
      </w:r>
    </w:p>
    <w:p w14:paraId="094927E5" w14:textId="77777777" w:rsidR="004722EA" w:rsidRDefault="004722EA" w:rsidP="004722EA">
      <w:pPr>
        <w:shd w:val="clear" w:color="auto" w:fill="FFFFFF"/>
        <w:spacing w:after="0" w:line="240" w:lineRule="auto"/>
        <w:jc w:val="both"/>
        <w:rPr>
          <w:rFonts w:ascii="Arial" w:eastAsia="Times New Roman" w:hAnsi="Arial" w:cs="Arial"/>
          <w:lang w:eastAsia="en-GB"/>
        </w:rPr>
      </w:pPr>
    </w:p>
    <w:p w14:paraId="568C324A" w14:textId="77777777" w:rsidR="005D5F96" w:rsidRPr="00B81033" w:rsidRDefault="005D5F96" w:rsidP="004722EA">
      <w:pPr>
        <w:shd w:val="clear" w:color="auto" w:fill="FFFFFF"/>
        <w:spacing w:after="0" w:line="240" w:lineRule="auto"/>
        <w:jc w:val="both"/>
        <w:rPr>
          <w:rFonts w:ascii="Arial" w:eastAsia="Times New Roman" w:hAnsi="Arial" w:cs="Arial"/>
          <w:lang w:eastAsia="en-GB"/>
        </w:rPr>
      </w:pPr>
      <w:r w:rsidRPr="00B81033">
        <w:rPr>
          <w:rFonts w:ascii="Arial" w:eastAsia="Times New Roman" w:hAnsi="Arial" w:cs="Arial"/>
          <w:lang w:eastAsia="en-GB"/>
        </w:rPr>
        <w:t xml:space="preserve">For the purposes of this Agreement, “Confidential Information” means any proprietary information, technical data, trade secrets or know-how of </w:t>
      </w:r>
      <w:r w:rsidR="00B81033" w:rsidRPr="0079438A">
        <w:rPr>
          <w:rFonts w:ascii="Arial" w:eastAsia="Times New Roman" w:hAnsi="Arial" w:cs="Arial"/>
          <w:color w:val="FF0000"/>
          <w:lang w:eastAsia="en-GB"/>
        </w:rPr>
        <w:t>ORGANISATION</w:t>
      </w:r>
      <w:r w:rsidRPr="00B81033">
        <w:rPr>
          <w:rFonts w:ascii="Arial" w:eastAsia="Times New Roman" w:hAnsi="Arial" w:cs="Arial"/>
          <w:lang w:eastAsia="en-GB"/>
        </w:rPr>
        <w:t xml:space="preserve">, disclosed or made available by </w:t>
      </w:r>
      <w:r w:rsidR="00B81033" w:rsidRPr="0079438A">
        <w:rPr>
          <w:rFonts w:ascii="Arial" w:eastAsia="Times New Roman" w:hAnsi="Arial" w:cs="Arial"/>
          <w:color w:val="FF0000"/>
          <w:lang w:eastAsia="en-GB"/>
        </w:rPr>
        <w:t>ORGANISATION</w:t>
      </w:r>
      <w:r w:rsidRPr="00B81033">
        <w:rPr>
          <w:rFonts w:ascii="Arial" w:eastAsia="Times New Roman" w:hAnsi="Arial" w:cs="Arial"/>
          <w:lang w:eastAsia="en-GB"/>
        </w:rPr>
        <w:t xml:space="preserve"> either directly or indirectly in writing, orally or by observation during the term of this agreement. Confidential information does not include any information that is or becomes (i) known by the Consultant independently of disclosures made under this agreement or disclosed to the Consultant by a third party that does not have an obligation to maintain its confidentiality, or (ii) generally known to the public through no act or omission by the Consultant.</w:t>
      </w:r>
    </w:p>
    <w:p w14:paraId="5B722044" w14:textId="77777777" w:rsidR="004722EA" w:rsidRDefault="004722EA" w:rsidP="004722EA">
      <w:pPr>
        <w:shd w:val="clear" w:color="auto" w:fill="FFFFFF"/>
        <w:spacing w:after="0" w:line="240" w:lineRule="auto"/>
        <w:jc w:val="both"/>
        <w:rPr>
          <w:rFonts w:ascii="Arial" w:eastAsia="Times New Roman" w:hAnsi="Arial" w:cs="Arial"/>
          <w:lang w:eastAsia="en-GB"/>
        </w:rPr>
      </w:pPr>
    </w:p>
    <w:p w14:paraId="444CB34F" w14:textId="77777777" w:rsidR="005D5F96" w:rsidRPr="00B81033" w:rsidRDefault="005D5F96" w:rsidP="004722EA">
      <w:pPr>
        <w:shd w:val="clear" w:color="auto" w:fill="FFFFFF"/>
        <w:spacing w:after="0" w:line="240" w:lineRule="auto"/>
        <w:jc w:val="both"/>
        <w:rPr>
          <w:rFonts w:ascii="Arial" w:eastAsia="Times New Roman" w:hAnsi="Arial" w:cs="Arial"/>
          <w:lang w:eastAsia="en-GB"/>
        </w:rPr>
      </w:pPr>
      <w:r w:rsidRPr="00B81033">
        <w:rPr>
          <w:rFonts w:ascii="Arial" w:eastAsia="Times New Roman" w:hAnsi="Arial" w:cs="Arial"/>
          <w:lang w:eastAsia="en-GB"/>
        </w:rPr>
        <w:t>The Consultant shall at all times comply with the provisions of the Data Protection Act 1998.</w:t>
      </w:r>
    </w:p>
    <w:p w14:paraId="4D87B909" w14:textId="77777777" w:rsidR="004722EA" w:rsidRDefault="004722EA" w:rsidP="004722EA">
      <w:pPr>
        <w:shd w:val="clear" w:color="auto" w:fill="FFFFFF"/>
        <w:spacing w:after="0" w:line="360" w:lineRule="auto"/>
        <w:jc w:val="both"/>
        <w:rPr>
          <w:rFonts w:ascii="Arial" w:eastAsia="Times New Roman" w:hAnsi="Arial" w:cs="Arial"/>
          <w:b/>
          <w:lang w:val="en" w:eastAsia="en-GB"/>
        </w:rPr>
      </w:pPr>
    </w:p>
    <w:p w14:paraId="6AD27837" w14:textId="77777777" w:rsidR="0079438A" w:rsidRDefault="005D5F96" w:rsidP="004722EA">
      <w:pPr>
        <w:shd w:val="clear" w:color="auto" w:fill="FFFFFF"/>
        <w:spacing w:after="0" w:line="360" w:lineRule="auto"/>
        <w:jc w:val="both"/>
        <w:rPr>
          <w:rFonts w:ascii="Arial" w:eastAsia="Times New Roman" w:hAnsi="Arial" w:cs="Arial"/>
          <w:b/>
          <w:lang w:val="en" w:eastAsia="en-GB"/>
        </w:rPr>
      </w:pPr>
      <w:r w:rsidRPr="00B81033">
        <w:rPr>
          <w:rFonts w:ascii="Arial" w:eastAsia="Times New Roman" w:hAnsi="Arial" w:cs="Arial"/>
          <w:b/>
          <w:lang w:val="en" w:eastAsia="en-GB"/>
        </w:rPr>
        <w:t>5. Production and ownership of Materials</w:t>
      </w:r>
    </w:p>
    <w:p w14:paraId="275AD00A" w14:textId="77777777" w:rsidR="005D5F96" w:rsidRPr="00B81033" w:rsidRDefault="005D5F96" w:rsidP="004722EA">
      <w:pPr>
        <w:shd w:val="clear" w:color="auto" w:fill="FFFFFF"/>
        <w:spacing w:after="0" w:line="240" w:lineRule="auto"/>
        <w:jc w:val="both"/>
        <w:rPr>
          <w:rFonts w:ascii="Arial" w:eastAsia="Times New Roman" w:hAnsi="Arial" w:cs="Arial"/>
        </w:rPr>
      </w:pPr>
      <w:r w:rsidRPr="00B81033">
        <w:rPr>
          <w:rFonts w:ascii="Arial" w:eastAsia="Times New Roman" w:hAnsi="Arial" w:cs="Arial"/>
        </w:rPr>
        <w:t xml:space="preserve">The Consultant agrees that any and all materials (including but not limited to PowerPoint slides and handouts) produced during the term of this Agreement, as a direct result of performing the Services (collectively, the “Materials”) shall be the sole and exclusive property of </w:t>
      </w:r>
      <w:r w:rsidR="00B81033" w:rsidRPr="0079438A">
        <w:rPr>
          <w:rFonts w:ascii="Arial" w:eastAsia="Times New Roman" w:hAnsi="Arial" w:cs="Arial"/>
          <w:color w:val="FF0000"/>
        </w:rPr>
        <w:t>ORGANISATION</w:t>
      </w:r>
      <w:r w:rsidRPr="00B81033">
        <w:rPr>
          <w:rFonts w:ascii="Arial" w:eastAsia="Times New Roman" w:hAnsi="Arial" w:cs="Arial"/>
        </w:rPr>
        <w:t>.</w:t>
      </w:r>
    </w:p>
    <w:p w14:paraId="61EBE56D" w14:textId="77777777" w:rsidR="00AE23FB" w:rsidRDefault="00AE23FB" w:rsidP="004722EA">
      <w:pPr>
        <w:shd w:val="clear" w:color="auto" w:fill="FFFFFF"/>
        <w:spacing w:after="0" w:line="240" w:lineRule="auto"/>
        <w:jc w:val="both"/>
        <w:rPr>
          <w:rFonts w:ascii="Arial" w:eastAsia="Times New Roman" w:hAnsi="Arial" w:cs="Arial"/>
        </w:rPr>
      </w:pPr>
    </w:p>
    <w:p w14:paraId="31CD5F9D" w14:textId="77777777" w:rsidR="005D5F96" w:rsidRPr="00B81033" w:rsidRDefault="005D5F96" w:rsidP="004722EA">
      <w:pPr>
        <w:shd w:val="clear" w:color="auto" w:fill="FFFFFF"/>
        <w:spacing w:after="0" w:line="240" w:lineRule="auto"/>
        <w:jc w:val="both"/>
        <w:rPr>
          <w:rFonts w:ascii="Arial" w:eastAsia="Times New Roman" w:hAnsi="Arial" w:cs="Arial"/>
          <w:lang w:val="en" w:eastAsia="en-GB"/>
        </w:rPr>
      </w:pPr>
      <w:r w:rsidRPr="00B81033">
        <w:rPr>
          <w:rFonts w:ascii="Arial" w:eastAsia="Times New Roman" w:hAnsi="Arial" w:cs="Arial"/>
        </w:rPr>
        <w:t xml:space="preserve">The Consultant hereby assigns and agrees to assign to </w:t>
      </w:r>
      <w:r w:rsidR="00B81033" w:rsidRPr="0079438A">
        <w:rPr>
          <w:rFonts w:ascii="Arial" w:eastAsia="Times New Roman" w:hAnsi="Arial" w:cs="Arial"/>
          <w:color w:val="FF0000"/>
        </w:rPr>
        <w:t>ORGANISATION</w:t>
      </w:r>
      <w:r w:rsidRPr="00B81033">
        <w:rPr>
          <w:rFonts w:ascii="Arial" w:eastAsia="Times New Roman" w:hAnsi="Arial" w:cs="Arial"/>
        </w:rPr>
        <w:t xml:space="preserve"> the entire right, title and interest in and to all Materials.</w:t>
      </w:r>
    </w:p>
    <w:p w14:paraId="2ED9DBC9" w14:textId="77777777" w:rsidR="00AE23FB" w:rsidRDefault="00AE23FB" w:rsidP="004722EA">
      <w:pPr>
        <w:shd w:val="clear" w:color="auto" w:fill="FFFFFF"/>
        <w:spacing w:after="0" w:line="240" w:lineRule="auto"/>
        <w:jc w:val="both"/>
        <w:rPr>
          <w:rFonts w:ascii="Arial" w:eastAsia="Times New Roman" w:hAnsi="Arial" w:cs="Arial"/>
          <w:lang w:val="en" w:eastAsia="en-GB"/>
        </w:rPr>
      </w:pPr>
    </w:p>
    <w:p w14:paraId="76D16803" w14:textId="77777777" w:rsidR="005D5F96" w:rsidRPr="00B81033" w:rsidRDefault="005D5F96" w:rsidP="004722EA">
      <w:pPr>
        <w:shd w:val="clear" w:color="auto" w:fill="FFFFFF"/>
        <w:spacing w:after="0" w:line="240" w:lineRule="auto"/>
        <w:jc w:val="both"/>
        <w:rPr>
          <w:rFonts w:ascii="Arial" w:eastAsia="Times New Roman" w:hAnsi="Arial" w:cs="Arial"/>
          <w:lang w:val="en" w:eastAsia="en-GB"/>
        </w:rPr>
      </w:pPr>
      <w:r w:rsidRPr="00B81033">
        <w:rPr>
          <w:rFonts w:ascii="Arial" w:eastAsia="Times New Roman" w:hAnsi="Arial" w:cs="Arial"/>
          <w:lang w:val="en" w:eastAsia="en-GB"/>
        </w:rPr>
        <w:t xml:space="preserve">The Consultant shall use the </w:t>
      </w:r>
      <w:r w:rsidR="00B81033" w:rsidRPr="0079438A">
        <w:rPr>
          <w:rFonts w:ascii="Arial" w:eastAsia="Times New Roman" w:hAnsi="Arial" w:cs="Arial"/>
          <w:color w:val="FF0000"/>
          <w:lang w:val="en" w:eastAsia="en-GB"/>
        </w:rPr>
        <w:t>ORGANISATION</w:t>
      </w:r>
      <w:r w:rsidRPr="00B81033">
        <w:rPr>
          <w:rFonts w:ascii="Arial" w:eastAsia="Times New Roman" w:hAnsi="Arial" w:cs="Arial"/>
          <w:lang w:val="en" w:eastAsia="en-GB"/>
        </w:rPr>
        <w:t xml:space="preserve"> logo on all Materials.</w:t>
      </w:r>
    </w:p>
    <w:p w14:paraId="5A902B8E" w14:textId="77777777" w:rsidR="00AE23FB" w:rsidRDefault="00AE23FB" w:rsidP="00AE23FB">
      <w:pPr>
        <w:shd w:val="clear" w:color="auto" w:fill="FFFFFF"/>
        <w:spacing w:after="0" w:line="240" w:lineRule="auto"/>
        <w:jc w:val="both"/>
        <w:rPr>
          <w:rFonts w:ascii="Arial" w:eastAsia="Times New Roman" w:hAnsi="Arial" w:cs="Arial"/>
          <w:b/>
          <w:lang w:val="en" w:eastAsia="en-GB"/>
        </w:rPr>
      </w:pPr>
    </w:p>
    <w:p w14:paraId="67E3D926" w14:textId="77777777" w:rsidR="005D5F96" w:rsidRPr="00B81033" w:rsidRDefault="005D5F96" w:rsidP="004722EA">
      <w:pPr>
        <w:shd w:val="clear" w:color="auto" w:fill="FFFFFF"/>
        <w:spacing w:after="0" w:line="240" w:lineRule="auto"/>
        <w:jc w:val="both"/>
        <w:rPr>
          <w:rFonts w:ascii="Arial" w:eastAsia="Times New Roman" w:hAnsi="Arial" w:cs="Arial"/>
          <w:b/>
          <w:lang w:val="en" w:eastAsia="en-GB"/>
        </w:rPr>
      </w:pPr>
      <w:r w:rsidRPr="00B81033">
        <w:rPr>
          <w:rFonts w:ascii="Arial" w:eastAsia="Times New Roman" w:hAnsi="Arial" w:cs="Arial"/>
          <w:b/>
          <w:lang w:val="en" w:eastAsia="en-GB"/>
        </w:rPr>
        <w:t>6. Representations and Obligations</w:t>
      </w:r>
    </w:p>
    <w:p w14:paraId="2B0E7C98" w14:textId="77777777" w:rsidR="004722EA" w:rsidRDefault="004722EA" w:rsidP="004722EA">
      <w:pPr>
        <w:shd w:val="clear" w:color="auto" w:fill="FFFFFF"/>
        <w:spacing w:after="100" w:afterAutospacing="1" w:line="240" w:lineRule="auto"/>
        <w:jc w:val="both"/>
        <w:rPr>
          <w:rFonts w:ascii="Arial" w:eastAsia="Times New Roman" w:hAnsi="Arial" w:cs="Arial"/>
        </w:rPr>
      </w:pPr>
    </w:p>
    <w:p w14:paraId="65CE9B5F" w14:textId="77777777" w:rsidR="005D5F96" w:rsidRPr="00B81033" w:rsidRDefault="00AE23FB" w:rsidP="004722EA">
      <w:pPr>
        <w:shd w:val="clear" w:color="auto" w:fill="FFFFFF"/>
        <w:spacing w:after="100" w:afterAutospacing="1" w:line="240" w:lineRule="auto"/>
        <w:jc w:val="both"/>
        <w:rPr>
          <w:rFonts w:ascii="Arial" w:eastAsia="Times New Roman" w:hAnsi="Arial" w:cs="Arial"/>
        </w:rPr>
      </w:pPr>
      <w:r>
        <w:rPr>
          <w:rFonts w:ascii="Arial" w:eastAsia="Times New Roman" w:hAnsi="Arial" w:cs="Arial"/>
        </w:rPr>
        <w:t>The Consultant shall use their</w:t>
      </w:r>
      <w:r w:rsidR="005D5F96" w:rsidRPr="00B81033">
        <w:rPr>
          <w:rFonts w:ascii="Arial" w:eastAsia="Times New Roman" w:hAnsi="Arial" w:cs="Arial"/>
        </w:rPr>
        <w:t xml:space="preserve"> best endeavours to ensure that the Services comply with all applicable laws and Codes of Practice and shall provide the Services to the highest professional standards.  </w:t>
      </w:r>
    </w:p>
    <w:p w14:paraId="422B88A4" w14:textId="77777777" w:rsidR="005D5F96" w:rsidRPr="00B81033" w:rsidRDefault="005D5F96" w:rsidP="004722EA">
      <w:pPr>
        <w:spacing w:after="0" w:line="240" w:lineRule="auto"/>
        <w:jc w:val="both"/>
        <w:rPr>
          <w:rFonts w:ascii="Arial" w:eastAsia="Times New Roman" w:hAnsi="Arial" w:cs="Arial"/>
        </w:rPr>
      </w:pPr>
      <w:r w:rsidRPr="00B81033">
        <w:rPr>
          <w:rFonts w:ascii="Arial" w:eastAsia="Times New Roman" w:hAnsi="Arial" w:cs="Arial"/>
        </w:rPr>
        <w:lastRenderedPageBreak/>
        <w:t>The Consultant represents and warrants that he has the professional skills and technical resources to provide the Services.</w:t>
      </w:r>
    </w:p>
    <w:p w14:paraId="1B25E275" w14:textId="77777777" w:rsidR="005D5F96" w:rsidRPr="00B81033" w:rsidRDefault="005D5F96" w:rsidP="004722EA">
      <w:pPr>
        <w:spacing w:after="0" w:line="240" w:lineRule="auto"/>
        <w:jc w:val="both"/>
        <w:rPr>
          <w:rFonts w:ascii="Arial" w:eastAsia="Times New Roman" w:hAnsi="Arial" w:cs="Arial"/>
        </w:rPr>
      </w:pPr>
    </w:p>
    <w:p w14:paraId="176D650B" w14:textId="77777777" w:rsidR="005D5F96" w:rsidRPr="00B81033" w:rsidRDefault="005D5F96" w:rsidP="004722EA">
      <w:pPr>
        <w:spacing w:after="240" w:line="240" w:lineRule="auto"/>
        <w:jc w:val="both"/>
        <w:outlineLvl w:val="1"/>
        <w:rPr>
          <w:rFonts w:ascii="Arial" w:eastAsia="Times New Roman" w:hAnsi="Arial" w:cs="Arial"/>
          <w:b/>
          <w:bCs/>
          <w:i/>
          <w:iCs/>
        </w:rPr>
      </w:pPr>
      <w:r w:rsidRPr="00B81033">
        <w:rPr>
          <w:rFonts w:ascii="Arial" w:eastAsia="Times New Roman" w:hAnsi="Arial" w:cs="Arial"/>
          <w:bCs/>
          <w:iCs/>
        </w:rPr>
        <w:t xml:space="preserve">The Consultant shall use his </w:t>
      </w:r>
      <w:r w:rsidRPr="00B81033">
        <w:rPr>
          <w:rFonts w:ascii="Arial" w:eastAsia="Times New Roman" w:hAnsi="Arial" w:cs="Arial"/>
        </w:rPr>
        <w:t>b</w:t>
      </w:r>
      <w:r w:rsidRPr="00B81033">
        <w:rPr>
          <w:rFonts w:ascii="Arial" w:eastAsia="Times New Roman" w:hAnsi="Arial" w:cs="Arial"/>
          <w:bCs/>
          <w:iCs/>
        </w:rPr>
        <w:t xml:space="preserve">est endeavours to ensure that the Services are completed in accordance with the timeline set out in the Schedule and keep </w:t>
      </w:r>
      <w:r w:rsidR="00B81033" w:rsidRPr="00AE23FB">
        <w:rPr>
          <w:rFonts w:ascii="Arial" w:eastAsia="Times New Roman" w:hAnsi="Arial" w:cs="Arial"/>
          <w:bCs/>
          <w:iCs/>
          <w:color w:val="FF0000"/>
        </w:rPr>
        <w:t>ORGANISATION</w:t>
      </w:r>
      <w:r w:rsidRPr="00B81033">
        <w:rPr>
          <w:rFonts w:ascii="Arial" w:eastAsia="Times New Roman" w:hAnsi="Arial" w:cs="Arial"/>
          <w:bCs/>
          <w:iCs/>
        </w:rPr>
        <w:t xml:space="preserve"> informed of any actual and potential delays or issues that may affect compliance with such timelines for the provision of the Services described in the Schedule to this Agreement.</w:t>
      </w:r>
    </w:p>
    <w:p w14:paraId="5ACA15DC" w14:textId="77777777" w:rsidR="005D5F96" w:rsidRPr="00B81033" w:rsidRDefault="005D5F96" w:rsidP="004722EA">
      <w:pPr>
        <w:spacing w:after="0" w:line="240" w:lineRule="auto"/>
        <w:jc w:val="both"/>
        <w:rPr>
          <w:rFonts w:ascii="Arial" w:eastAsia="Times New Roman" w:hAnsi="Arial" w:cs="Arial"/>
        </w:rPr>
      </w:pPr>
      <w:r w:rsidRPr="00B81033">
        <w:rPr>
          <w:rFonts w:ascii="Arial" w:eastAsia="Times New Roman" w:hAnsi="Arial" w:cs="Arial"/>
        </w:rPr>
        <w:t>In the event that the Consultant is unable to attend or complete the provision of the Services (for example, due to illness) the Consultant shall provide a replacement to complete the provision of the Services in accordance with the timing specified in the Schedule.</w:t>
      </w:r>
    </w:p>
    <w:p w14:paraId="15B581F9" w14:textId="77777777" w:rsidR="005D5F96" w:rsidRPr="00B81033" w:rsidRDefault="005D5F96" w:rsidP="004722EA">
      <w:pPr>
        <w:shd w:val="clear" w:color="auto" w:fill="FFFFFF"/>
        <w:spacing w:after="100" w:afterAutospacing="1" w:line="240" w:lineRule="auto"/>
        <w:jc w:val="both"/>
        <w:rPr>
          <w:rFonts w:ascii="Arial" w:eastAsia="Times New Roman" w:hAnsi="Arial" w:cs="Arial"/>
        </w:rPr>
      </w:pPr>
      <w:r w:rsidRPr="00B81033">
        <w:rPr>
          <w:rFonts w:ascii="Arial" w:eastAsia="Times New Roman" w:hAnsi="Arial" w:cs="Arial"/>
        </w:rPr>
        <w:t xml:space="preserve">The Consultant shall indemnify </w:t>
      </w:r>
      <w:r w:rsidR="00B81033" w:rsidRPr="00AE23FB">
        <w:rPr>
          <w:rFonts w:ascii="Arial" w:eastAsia="Times New Roman" w:hAnsi="Arial" w:cs="Arial"/>
          <w:color w:val="FF0000"/>
        </w:rPr>
        <w:t>ORGANISATION</w:t>
      </w:r>
      <w:r w:rsidRPr="00AE23FB">
        <w:rPr>
          <w:rFonts w:ascii="Arial" w:eastAsia="Times New Roman" w:hAnsi="Arial" w:cs="Arial"/>
          <w:color w:val="FF0000"/>
        </w:rPr>
        <w:t xml:space="preserve"> </w:t>
      </w:r>
      <w:r w:rsidRPr="00B81033">
        <w:rPr>
          <w:rFonts w:ascii="Arial" w:eastAsia="Times New Roman" w:hAnsi="Arial" w:cs="Arial"/>
        </w:rPr>
        <w:t>against all actions, proceedings, claims, demands, costs (including legal costs) howsoever arising directly or indirectly as a result of any breach by the Consultant of this Agreement.</w:t>
      </w:r>
    </w:p>
    <w:p w14:paraId="6F47FA42" w14:textId="77777777" w:rsidR="005D5F96" w:rsidRPr="00B81033" w:rsidRDefault="005D5F96" w:rsidP="004722EA">
      <w:pPr>
        <w:spacing w:after="0" w:line="240" w:lineRule="auto"/>
        <w:jc w:val="both"/>
        <w:rPr>
          <w:rFonts w:ascii="Arial" w:eastAsia="Times New Roman" w:hAnsi="Arial" w:cs="Arial"/>
          <w:bCs/>
        </w:rPr>
      </w:pPr>
      <w:r w:rsidRPr="00B81033">
        <w:rPr>
          <w:rFonts w:ascii="Arial" w:eastAsia="Times New Roman" w:hAnsi="Arial" w:cs="Arial"/>
          <w:bCs/>
        </w:rPr>
        <w:t xml:space="preserve">The Consultant shall make </w:t>
      </w:r>
      <w:r w:rsidR="00021899">
        <w:rPr>
          <w:rFonts w:ascii="Arial" w:eastAsia="Times New Roman" w:hAnsi="Arial" w:cs="Arial"/>
          <w:bCs/>
        </w:rPr>
        <w:t>time</w:t>
      </w:r>
      <w:r w:rsidRPr="00B81033">
        <w:rPr>
          <w:rFonts w:ascii="Arial" w:eastAsia="Times New Roman" w:hAnsi="Arial" w:cs="Arial"/>
          <w:bCs/>
        </w:rPr>
        <w:t xml:space="preserve"> available to</w:t>
      </w:r>
      <w:r w:rsidR="00021899">
        <w:rPr>
          <w:rFonts w:ascii="Arial" w:eastAsia="Times New Roman" w:hAnsi="Arial" w:cs="Arial"/>
          <w:bCs/>
        </w:rPr>
        <w:t xml:space="preserve"> the</w:t>
      </w:r>
      <w:r w:rsidRPr="00B81033">
        <w:rPr>
          <w:rFonts w:ascii="Arial" w:eastAsia="Times New Roman" w:hAnsi="Arial" w:cs="Arial"/>
          <w:bCs/>
        </w:rPr>
        <w:t xml:space="preserve"> </w:t>
      </w:r>
      <w:r w:rsidR="00B81033" w:rsidRPr="00AE23FB">
        <w:rPr>
          <w:rFonts w:ascii="Arial" w:eastAsia="Times New Roman" w:hAnsi="Arial" w:cs="Arial"/>
          <w:bCs/>
          <w:color w:val="FF0000"/>
        </w:rPr>
        <w:t>ORGANISATION</w:t>
      </w:r>
      <w:r w:rsidR="00021899">
        <w:rPr>
          <w:rFonts w:ascii="Arial" w:eastAsia="Times New Roman" w:hAnsi="Arial" w:cs="Arial"/>
          <w:bCs/>
          <w:color w:val="FF0000"/>
        </w:rPr>
        <w:t>’S</w:t>
      </w:r>
      <w:r w:rsidRPr="00B81033">
        <w:rPr>
          <w:rFonts w:ascii="Arial" w:eastAsia="Times New Roman" w:hAnsi="Arial" w:cs="Arial"/>
          <w:bCs/>
        </w:rPr>
        <w:t xml:space="preserve"> personnel for consultation outside contracted hours, wherever possible, to discuss any aspects of the Services. </w:t>
      </w:r>
    </w:p>
    <w:p w14:paraId="375896C9" w14:textId="77777777" w:rsidR="005D5F96" w:rsidRPr="00B81033" w:rsidRDefault="005D5F96" w:rsidP="004722EA">
      <w:pPr>
        <w:spacing w:after="0" w:line="240" w:lineRule="auto"/>
        <w:ind w:firstLine="426"/>
        <w:jc w:val="both"/>
        <w:rPr>
          <w:rFonts w:ascii="Arial" w:eastAsia="Times New Roman" w:hAnsi="Arial" w:cs="Arial"/>
          <w:bCs/>
        </w:rPr>
      </w:pPr>
    </w:p>
    <w:p w14:paraId="5C9D6A92" w14:textId="77777777" w:rsidR="005D5F96" w:rsidRPr="00B81033" w:rsidRDefault="005D5F96" w:rsidP="004722EA">
      <w:pPr>
        <w:spacing w:after="0" w:line="240" w:lineRule="auto"/>
        <w:jc w:val="both"/>
        <w:rPr>
          <w:rFonts w:ascii="Arial" w:eastAsia="Times New Roman" w:hAnsi="Arial" w:cs="Arial"/>
          <w:bCs/>
        </w:rPr>
      </w:pPr>
      <w:r w:rsidRPr="00B81033">
        <w:rPr>
          <w:rFonts w:ascii="Arial" w:eastAsia="Times New Roman" w:hAnsi="Arial" w:cs="Arial"/>
          <w:bCs/>
        </w:rPr>
        <w:t xml:space="preserve">At </w:t>
      </w:r>
      <w:r w:rsidR="00B81033" w:rsidRPr="00AE23FB">
        <w:rPr>
          <w:rFonts w:ascii="Arial" w:eastAsia="Times New Roman" w:hAnsi="Arial" w:cs="Arial"/>
          <w:bCs/>
          <w:color w:val="FF0000"/>
        </w:rPr>
        <w:t>ORGANISATION</w:t>
      </w:r>
      <w:r w:rsidR="00AE23FB" w:rsidRPr="00AE23FB">
        <w:rPr>
          <w:rFonts w:ascii="Arial" w:eastAsia="Times New Roman" w:hAnsi="Arial" w:cs="Arial"/>
          <w:bCs/>
          <w:color w:val="FF0000"/>
        </w:rPr>
        <w:t>’S</w:t>
      </w:r>
      <w:r w:rsidRPr="00B81033">
        <w:rPr>
          <w:rFonts w:ascii="Arial" w:eastAsia="Times New Roman" w:hAnsi="Arial" w:cs="Arial"/>
          <w:bCs/>
        </w:rPr>
        <w:t xml:space="preserve"> request and in any event on the expiry or termination of this Agreement, the Consultant shall immediately deliver up to </w:t>
      </w:r>
      <w:r w:rsidR="00B81033" w:rsidRPr="000A31D4">
        <w:rPr>
          <w:rFonts w:ascii="Arial" w:eastAsia="Times New Roman" w:hAnsi="Arial" w:cs="Arial"/>
          <w:bCs/>
          <w:color w:val="FF0000"/>
        </w:rPr>
        <w:t>ORGANISATION</w:t>
      </w:r>
      <w:r w:rsidRPr="00B81033">
        <w:rPr>
          <w:rFonts w:ascii="Arial" w:eastAsia="Times New Roman" w:hAnsi="Arial" w:cs="Arial"/>
          <w:bCs/>
        </w:rPr>
        <w:t xml:space="preserve">, all keys, security passes, equipment, documents and all other property of whatever nature in the Consultant's possession or control and belonging to </w:t>
      </w:r>
      <w:r w:rsidR="00B81033" w:rsidRPr="000A31D4">
        <w:rPr>
          <w:rFonts w:ascii="Arial" w:eastAsia="Times New Roman" w:hAnsi="Arial" w:cs="Arial"/>
          <w:bCs/>
          <w:color w:val="FF0000"/>
        </w:rPr>
        <w:t>ORGANISATION</w:t>
      </w:r>
      <w:r w:rsidRPr="00B81033">
        <w:rPr>
          <w:rFonts w:ascii="Arial" w:eastAsia="Times New Roman" w:hAnsi="Arial" w:cs="Arial"/>
          <w:bCs/>
        </w:rPr>
        <w:t xml:space="preserve">.  The Consultant further agrees not to keep copies of such property, without the written consent of </w:t>
      </w:r>
      <w:r w:rsidR="00B81033" w:rsidRPr="000A31D4">
        <w:rPr>
          <w:rFonts w:ascii="Arial" w:eastAsia="Times New Roman" w:hAnsi="Arial" w:cs="Arial"/>
          <w:bCs/>
          <w:color w:val="FF0000"/>
        </w:rPr>
        <w:t>ORGANISATION</w:t>
      </w:r>
      <w:r w:rsidRPr="00B81033">
        <w:rPr>
          <w:rFonts w:ascii="Arial" w:eastAsia="Times New Roman" w:hAnsi="Arial" w:cs="Arial"/>
          <w:bCs/>
        </w:rPr>
        <w:t>.</w:t>
      </w:r>
    </w:p>
    <w:p w14:paraId="1E0E3CCE" w14:textId="77777777" w:rsidR="005D5F96" w:rsidRPr="00B81033" w:rsidRDefault="005D5F96" w:rsidP="004722EA">
      <w:pPr>
        <w:spacing w:after="0" w:line="240" w:lineRule="auto"/>
        <w:ind w:firstLine="426"/>
        <w:jc w:val="both"/>
        <w:rPr>
          <w:rFonts w:ascii="Arial" w:eastAsia="Times New Roman" w:hAnsi="Arial" w:cs="Arial"/>
          <w:bCs/>
        </w:rPr>
      </w:pPr>
    </w:p>
    <w:p w14:paraId="233F758B" w14:textId="77777777" w:rsidR="005D5F96" w:rsidRPr="00B81033" w:rsidRDefault="005D5F96" w:rsidP="004722EA">
      <w:pPr>
        <w:spacing w:after="0" w:line="240" w:lineRule="auto"/>
        <w:jc w:val="both"/>
        <w:rPr>
          <w:rFonts w:ascii="Arial" w:eastAsia="Times New Roman" w:hAnsi="Arial" w:cs="Arial"/>
          <w:bCs/>
        </w:rPr>
      </w:pPr>
      <w:r w:rsidRPr="00B81033">
        <w:rPr>
          <w:rFonts w:ascii="Arial" w:eastAsia="Times New Roman" w:hAnsi="Arial" w:cs="Arial"/>
          <w:bCs/>
        </w:rPr>
        <w:t xml:space="preserve">In the provision of the Services, the Consultant shall: </w:t>
      </w:r>
    </w:p>
    <w:p w14:paraId="548D0CA4" w14:textId="77777777" w:rsidR="005D5F96" w:rsidRPr="00B81033" w:rsidRDefault="005D5F96" w:rsidP="004722EA">
      <w:pPr>
        <w:spacing w:after="0" w:line="240" w:lineRule="auto"/>
        <w:jc w:val="both"/>
        <w:rPr>
          <w:rFonts w:ascii="Arial" w:eastAsia="Times New Roman" w:hAnsi="Arial" w:cs="Arial"/>
        </w:rPr>
      </w:pPr>
    </w:p>
    <w:p w14:paraId="422AE3CB" w14:textId="77777777" w:rsidR="005D5F96" w:rsidRPr="00B81033" w:rsidRDefault="005D5F96" w:rsidP="004722EA">
      <w:pPr>
        <w:numPr>
          <w:ilvl w:val="0"/>
          <w:numId w:val="2"/>
        </w:numPr>
        <w:spacing w:after="0" w:line="240" w:lineRule="auto"/>
        <w:jc w:val="both"/>
        <w:rPr>
          <w:rFonts w:ascii="Arial" w:eastAsia="Times New Roman" w:hAnsi="Arial" w:cs="Arial"/>
        </w:rPr>
      </w:pPr>
      <w:r w:rsidRPr="00B81033">
        <w:rPr>
          <w:rFonts w:ascii="Arial" w:eastAsia="Times New Roman" w:hAnsi="Arial" w:cs="Arial"/>
        </w:rPr>
        <w:t xml:space="preserve">Provide a </w:t>
      </w:r>
      <w:r w:rsidR="000A31D4" w:rsidRPr="000A31D4">
        <w:rPr>
          <w:rFonts w:ascii="Arial" w:eastAsia="Times New Roman" w:hAnsi="Arial" w:cs="Arial"/>
          <w:color w:val="FF0000"/>
        </w:rPr>
        <w:t>OUTLINE / SCHEDULE</w:t>
      </w:r>
      <w:r w:rsidRPr="000A31D4">
        <w:rPr>
          <w:rFonts w:ascii="Arial" w:eastAsia="Times New Roman" w:hAnsi="Arial" w:cs="Arial"/>
          <w:color w:val="FF0000"/>
        </w:rPr>
        <w:t xml:space="preserve"> </w:t>
      </w:r>
      <w:r w:rsidRPr="00B81033">
        <w:rPr>
          <w:rFonts w:ascii="Arial" w:eastAsia="Times New Roman" w:hAnsi="Arial" w:cs="Arial"/>
        </w:rPr>
        <w:t xml:space="preserve">with timings agreed with </w:t>
      </w:r>
      <w:r w:rsidR="00B81033" w:rsidRPr="000A31D4">
        <w:rPr>
          <w:rFonts w:ascii="Arial" w:eastAsia="Times New Roman" w:hAnsi="Arial" w:cs="Arial"/>
          <w:color w:val="FF0000"/>
        </w:rPr>
        <w:t>ORGANISATION</w:t>
      </w:r>
    </w:p>
    <w:p w14:paraId="0271B206" w14:textId="77777777" w:rsidR="005D5F96" w:rsidRPr="00B81033" w:rsidRDefault="000A31D4" w:rsidP="004722EA">
      <w:pPr>
        <w:numPr>
          <w:ilvl w:val="0"/>
          <w:numId w:val="2"/>
        </w:numPr>
        <w:spacing w:after="0" w:line="240" w:lineRule="auto"/>
        <w:jc w:val="both"/>
        <w:rPr>
          <w:rFonts w:ascii="Arial" w:eastAsia="Times New Roman" w:hAnsi="Arial" w:cs="Arial"/>
        </w:rPr>
      </w:pPr>
      <w:r>
        <w:rPr>
          <w:rFonts w:ascii="Arial" w:eastAsia="Times New Roman" w:hAnsi="Arial" w:cs="Arial"/>
        </w:rPr>
        <w:t xml:space="preserve">Notify </w:t>
      </w:r>
      <w:r w:rsidR="00B81033" w:rsidRPr="000A31D4">
        <w:rPr>
          <w:rFonts w:ascii="Arial" w:eastAsia="Times New Roman" w:hAnsi="Arial" w:cs="Arial"/>
          <w:color w:val="FF0000"/>
        </w:rPr>
        <w:t>ORGANISATION</w:t>
      </w:r>
      <w:r w:rsidR="005D5F96" w:rsidRPr="000A31D4">
        <w:rPr>
          <w:rFonts w:ascii="Arial" w:eastAsia="Times New Roman" w:hAnsi="Arial" w:cs="Arial"/>
          <w:color w:val="FF0000"/>
        </w:rPr>
        <w:t xml:space="preserve"> </w:t>
      </w:r>
      <w:r>
        <w:rPr>
          <w:rFonts w:ascii="Arial" w:eastAsia="Times New Roman" w:hAnsi="Arial" w:cs="Arial"/>
        </w:rPr>
        <w:t xml:space="preserve">at least two weeks prior to the </w:t>
      </w:r>
      <w:r w:rsidRPr="000A31D4">
        <w:rPr>
          <w:rFonts w:ascii="Arial" w:eastAsia="Times New Roman" w:hAnsi="Arial" w:cs="Arial"/>
          <w:color w:val="FF0000"/>
        </w:rPr>
        <w:t xml:space="preserve">DELIVERY OF THE SERVICES/MEETING(S) </w:t>
      </w:r>
      <w:r w:rsidR="005D5F96" w:rsidRPr="00B81033">
        <w:rPr>
          <w:rFonts w:ascii="Arial" w:eastAsia="Times New Roman" w:hAnsi="Arial" w:cs="Arial"/>
        </w:rPr>
        <w:t xml:space="preserve">if there are any requirements in terms of room layout, equipment needed etc </w:t>
      </w:r>
    </w:p>
    <w:p w14:paraId="5EC74A66" w14:textId="77777777" w:rsidR="005D5F96" w:rsidRPr="000A31D4" w:rsidRDefault="000A31D4" w:rsidP="004722EA">
      <w:pPr>
        <w:numPr>
          <w:ilvl w:val="0"/>
          <w:numId w:val="2"/>
        </w:numPr>
        <w:spacing w:after="0" w:line="240" w:lineRule="auto"/>
        <w:jc w:val="both"/>
        <w:rPr>
          <w:rFonts w:ascii="Arial" w:eastAsia="Times New Roman" w:hAnsi="Arial" w:cs="Arial"/>
          <w:color w:val="FF0000"/>
        </w:rPr>
      </w:pPr>
      <w:r w:rsidRPr="000A31D4">
        <w:rPr>
          <w:rFonts w:ascii="Arial" w:eastAsia="Times New Roman" w:hAnsi="Arial" w:cs="Arial"/>
          <w:color w:val="FF0000"/>
        </w:rPr>
        <w:t xml:space="preserve">*OPTIONAL SECTION* EMAIL ANY REQUESTS FOR PHOTOCOPYING OF MATERIALS TO ORGANISATION AT LEAST ONE WEEK IN ADVANCE OF THE DELIVERY OF THE SERVICES.  PHOTOCOPYING WILL BE CHARGED AT A RATE TO BE AGREED BETWEEN THE PARTIES </w:t>
      </w:r>
    </w:p>
    <w:p w14:paraId="1E7E0A12" w14:textId="77777777" w:rsidR="005D5F96" w:rsidRPr="00B81033" w:rsidRDefault="005D5F96" w:rsidP="004722EA">
      <w:pPr>
        <w:numPr>
          <w:ilvl w:val="0"/>
          <w:numId w:val="2"/>
        </w:numPr>
        <w:spacing w:after="0" w:line="240" w:lineRule="auto"/>
        <w:jc w:val="both"/>
        <w:rPr>
          <w:rFonts w:ascii="Arial" w:eastAsia="Times New Roman" w:hAnsi="Arial" w:cs="Arial"/>
        </w:rPr>
      </w:pPr>
      <w:r w:rsidRPr="00B81033">
        <w:rPr>
          <w:rFonts w:ascii="Arial" w:eastAsia="Times New Roman" w:hAnsi="Arial" w:cs="Arial"/>
        </w:rPr>
        <w:t>Arrive in sufficient time to set up and be able to start on time.</w:t>
      </w:r>
    </w:p>
    <w:p w14:paraId="645504F1" w14:textId="77777777" w:rsidR="005D5F96" w:rsidRPr="00B81033" w:rsidRDefault="005D5F96" w:rsidP="004722EA">
      <w:pPr>
        <w:numPr>
          <w:ilvl w:val="0"/>
          <w:numId w:val="2"/>
        </w:numPr>
        <w:spacing w:after="0" w:line="240" w:lineRule="auto"/>
        <w:jc w:val="both"/>
        <w:rPr>
          <w:rFonts w:ascii="Arial" w:eastAsia="Times New Roman" w:hAnsi="Arial" w:cs="Arial"/>
        </w:rPr>
      </w:pPr>
      <w:r w:rsidRPr="00B81033">
        <w:rPr>
          <w:rFonts w:ascii="Arial" w:eastAsia="Times New Roman" w:hAnsi="Arial" w:cs="Arial"/>
        </w:rPr>
        <w:t xml:space="preserve">Return all competed feedback forms to </w:t>
      </w:r>
      <w:r w:rsidR="00B81033" w:rsidRPr="000A31D4">
        <w:rPr>
          <w:rFonts w:ascii="Arial" w:eastAsia="Times New Roman" w:hAnsi="Arial" w:cs="Arial"/>
          <w:color w:val="FF0000"/>
        </w:rPr>
        <w:t>ORGANISATION</w:t>
      </w:r>
      <w:r w:rsidRPr="00B81033">
        <w:rPr>
          <w:rFonts w:ascii="Arial" w:eastAsia="Times New Roman" w:hAnsi="Arial" w:cs="Arial"/>
        </w:rPr>
        <w:t xml:space="preserve"> within </w:t>
      </w:r>
      <w:r w:rsidR="000A31D4" w:rsidRPr="000A31D4">
        <w:rPr>
          <w:rFonts w:ascii="Arial" w:eastAsia="Times New Roman" w:hAnsi="Arial" w:cs="Arial"/>
          <w:color w:val="FF0000"/>
        </w:rPr>
        <w:t>NUMBER</w:t>
      </w:r>
      <w:r w:rsidRPr="00B81033">
        <w:rPr>
          <w:rFonts w:ascii="Arial" w:eastAsia="Times New Roman" w:hAnsi="Arial" w:cs="Arial"/>
        </w:rPr>
        <w:t xml:space="preserve"> working days.</w:t>
      </w:r>
    </w:p>
    <w:p w14:paraId="2CAB786E" w14:textId="77777777" w:rsidR="004722EA" w:rsidRDefault="004722EA" w:rsidP="004722EA">
      <w:pPr>
        <w:shd w:val="clear" w:color="auto" w:fill="FFFFFF"/>
        <w:spacing w:after="0" w:line="240" w:lineRule="auto"/>
        <w:jc w:val="both"/>
        <w:rPr>
          <w:rFonts w:ascii="Arial" w:eastAsia="Times New Roman" w:hAnsi="Arial" w:cs="Arial"/>
          <w:lang w:val="en" w:eastAsia="en-GB"/>
        </w:rPr>
      </w:pPr>
    </w:p>
    <w:p w14:paraId="4937D67F" w14:textId="77777777" w:rsidR="004722EA" w:rsidRDefault="005D5F96" w:rsidP="004722EA">
      <w:pPr>
        <w:shd w:val="clear" w:color="auto" w:fill="FFFFFF"/>
        <w:spacing w:after="0" w:line="240" w:lineRule="auto"/>
        <w:jc w:val="both"/>
        <w:rPr>
          <w:rFonts w:ascii="Arial" w:eastAsia="Times New Roman" w:hAnsi="Arial" w:cs="Arial"/>
          <w:lang w:val="en" w:eastAsia="en-GB"/>
        </w:rPr>
      </w:pPr>
      <w:r w:rsidRPr="00B81033">
        <w:rPr>
          <w:rFonts w:ascii="Arial" w:eastAsia="Times New Roman" w:hAnsi="Arial" w:cs="Arial"/>
          <w:lang w:val="en" w:eastAsia="en-GB"/>
        </w:rPr>
        <w:t xml:space="preserve">To facilitate the provision of the Services </w:t>
      </w:r>
      <w:r w:rsidR="00B81033" w:rsidRPr="00B81033">
        <w:rPr>
          <w:rFonts w:ascii="Arial" w:eastAsia="Times New Roman" w:hAnsi="Arial" w:cs="Arial"/>
        </w:rPr>
        <w:t>ORGANISATION</w:t>
      </w:r>
      <w:r w:rsidRPr="00B81033">
        <w:rPr>
          <w:rFonts w:ascii="Arial" w:eastAsia="Times New Roman" w:hAnsi="Arial" w:cs="Arial"/>
          <w:lang w:val="en" w:eastAsia="en-GB"/>
        </w:rPr>
        <w:t xml:space="preserve"> shall:</w:t>
      </w:r>
    </w:p>
    <w:p w14:paraId="7E2CAB5D" w14:textId="77777777" w:rsidR="004722EA" w:rsidRPr="00B81033" w:rsidRDefault="004722EA" w:rsidP="004722EA">
      <w:pPr>
        <w:shd w:val="clear" w:color="auto" w:fill="FFFFFF"/>
        <w:spacing w:after="0" w:line="240" w:lineRule="auto"/>
        <w:jc w:val="both"/>
        <w:rPr>
          <w:rFonts w:ascii="Arial" w:eastAsia="Times New Roman" w:hAnsi="Arial" w:cs="Arial"/>
          <w:lang w:val="en" w:eastAsia="en-GB"/>
        </w:rPr>
      </w:pPr>
    </w:p>
    <w:p w14:paraId="12B6F7D6" w14:textId="77777777" w:rsidR="005D5F96" w:rsidRPr="00B81033" w:rsidRDefault="005D5F96" w:rsidP="004722EA">
      <w:pPr>
        <w:numPr>
          <w:ilvl w:val="0"/>
          <w:numId w:val="1"/>
        </w:numPr>
        <w:spacing w:after="0" w:line="240" w:lineRule="auto"/>
        <w:jc w:val="both"/>
        <w:rPr>
          <w:rFonts w:ascii="Arial" w:eastAsia="Times New Roman" w:hAnsi="Arial" w:cs="Arial"/>
          <w:b/>
        </w:rPr>
      </w:pPr>
      <w:r w:rsidRPr="00B81033">
        <w:rPr>
          <w:rFonts w:ascii="Arial" w:eastAsia="Times New Roman" w:hAnsi="Arial" w:cs="Arial"/>
        </w:rPr>
        <w:t xml:space="preserve">Produce publicity for the Services based on the agreed </w:t>
      </w:r>
      <w:r w:rsidR="000A31D4" w:rsidRPr="000A31D4">
        <w:rPr>
          <w:rFonts w:ascii="Arial" w:eastAsia="Times New Roman" w:hAnsi="Arial" w:cs="Arial"/>
          <w:b/>
          <w:color w:val="FF0000"/>
        </w:rPr>
        <w:t>COURSE OUTLINE/SERVIC</w:t>
      </w:r>
      <w:r w:rsidR="000A31D4">
        <w:rPr>
          <w:rFonts w:ascii="Arial" w:eastAsia="Times New Roman" w:hAnsi="Arial" w:cs="Arial"/>
          <w:b/>
          <w:color w:val="FF0000"/>
        </w:rPr>
        <w:t>E SPECIFICATION IN THE SCHEDULE</w:t>
      </w:r>
    </w:p>
    <w:p w14:paraId="104E99B2" w14:textId="77777777" w:rsidR="005D5F96" w:rsidRPr="00B81033" w:rsidRDefault="005D5F96" w:rsidP="004722EA">
      <w:pPr>
        <w:numPr>
          <w:ilvl w:val="0"/>
          <w:numId w:val="1"/>
        </w:numPr>
        <w:spacing w:after="0" w:line="240" w:lineRule="auto"/>
        <w:jc w:val="both"/>
        <w:rPr>
          <w:rFonts w:ascii="Arial" w:eastAsia="Times New Roman" w:hAnsi="Arial" w:cs="Arial"/>
        </w:rPr>
      </w:pPr>
      <w:r w:rsidRPr="00B81033">
        <w:rPr>
          <w:rFonts w:ascii="Arial" w:eastAsia="Times New Roman" w:hAnsi="Arial" w:cs="Arial"/>
        </w:rPr>
        <w:t xml:space="preserve">Take bookings for the course and send out confirmations and course outlines to participants </w:t>
      </w:r>
    </w:p>
    <w:p w14:paraId="326B0A0C" w14:textId="77777777" w:rsidR="005D5F96" w:rsidRPr="00B81033" w:rsidRDefault="005D5F96" w:rsidP="004722EA">
      <w:pPr>
        <w:numPr>
          <w:ilvl w:val="0"/>
          <w:numId w:val="1"/>
        </w:numPr>
        <w:spacing w:after="0" w:line="240" w:lineRule="auto"/>
        <w:jc w:val="both"/>
        <w:rPr>
          <w:rFonts w:ascii="Arial" w:eastAsia="Times New Roman" w:hAnsi="Arial" w:cs="Arial"/>
        </w:rPr>
      </w:pPr>
      <w:r w:rsidRPr="00B81033">
        <w:rPr>
          <w:rFonts w:ascii="Arial" w:eastAsia="Times New Roman" w:hAnsi="Arial" w:cs="Arial"/>
        </w:rPr>
        <w:t xml:space="preserve">Provide the Consultant with information on any </w:t>
      </w:r>
      <w:r w:rsidR="000A31D4">
        <w:rPr>
          <w:rFonts w:ascii="Arial" w:eastAsia="Times New Roman" w:hAnsi="Arial" w:cs="Arial"/>
        </w:rPr>
        <w:t xml:space="preserve">particular requirements or additional </w:t>
      </w:r>
      <w:r w:rsidR="000A31D4" w:rsidRPr="00B81033">
        <w:rPr>
          <w:rFonts w:ascii="Arial" w:eastAsia="Times New Roman" w:hAnsi="Arial" w:cs="Arial"/>
        </w:rPr>
        <w:t>needs</w:t>
      </w:r>
      <w:r w:rsidRPr="00B81033">
        <w:rPr>
          <w:rFonts w:ascii="Arial" w:eastAsia="Times New Roman" w:hAnsi="Arial" w:cs="Arial"/>
        </w:rPr>
        <w:t xml:space="preserve"> of participants as soon as possible </w:t>
      </w:r>
    </w:p>
    <w:p w14:paraId="4F6D33AB" w14:textId="77777777" w:rsidR="005D5F96" w:rsidRPr="00B81033" w:rsidRDefault="005D5F96" w:rsidP="004722EA">
      <w:pPr>
        <w:numPr>
          <w:ilvl w:val="0"/>
          <w:numId w:val="1"/>
        </w:numPr>
        <w:spacing w:after="0" w:line="240" w:lineRule="auto"/>
        <w:jc w:val="both"/>
        <w:rPr>
          <w:rFonts w:ascii="Arial" w:eastAsia="Times New Roman" w:hAnsi="Arial" w:cs="Arial"/>
        </w:rPr>
      </w:pPr>
      <w:r w:rsidRPr="00B81033">
        <w:rPr>
          <w:rFonts w:ascii="Arial" w:eastAsia="Times New Roman" w:hAnsi="Arial" w:cs="Arial"/>
        </w:rPr>
        <w:t>Confirm the number of participants booked to attend and inform the Consultant of any cancellations on the day</w:t>
      </w:r>
    </w:p>
    <w:p w14:paraId="2B6401A3" w14:textId="77777777" w:rsidR="005D5F96" w:rsidRPr="000A31D4" w:rsidRDefault="000A31D4" w:rsidP="004722EA">
      <w:pPr>
        <w:numPr>
          <w:ilvl w:val="0"/>
          <w:numId w:val="1"/>
        </w:numPr>
        <w:spacing w:after="0" w:line="240" w:lineRule="auto"/>
        <w:jc w:val="both"/>
        <w:rPr>
          <w:rFonts w:ascii="Arial" w:eastAsia="Times New Roman" w:hAnsi="Arial" w:cs="Arial"/>
          <w:color w:val="FF0000"/>
        </w:rPr>
      </w:pPr>
      <w:r w:rsidRPr="000A31D4">
        <w:rPr>
          <w:rFonts w:ascii="Arial" w:eastAsia="Times New Roman" w:hAnsi="Arial" w:cs="Arial"/>
          <w:color w:val="FF0000"/>
        </w:rPr>
        <w:t xml:space="preserve">*OPTIONAL SECTION* PROVIDE REFRESHMENTS (AT MORNING BREAK, LUNCH AND AFTERNOON BREAK)  </w:t>
      </w:r>
    </w:p>
    <w:p w14:paraId="369F8DE0" w14:textId="77777777" w:rsidR="005D5F96" w:rsidRPr="00B81033" w:rsidRDefault="005D5F96" w:rsidP="004722EA">
      <w:pPr>
        <w:numPr>
          <w:ilvl w:val="0"/>
          <w:numId w:val="1"/>
        </w:numPr>
        <w:spacing w:after="0" w:line="240" w:lineRule="auto"/>
        <w:jc w:val="both"/>
        <w:rPr>
          <w:rFonts w:ascii="Arial" w:eastAsia="Times New Roman" w:hAnsi="Arial" w:cs="Arial"/>
        </w:rPr>
      </w:pPr>
      <w:r w:rsidRPr="00B81033">
        <w:rPr>
          <w:rFonts w:ascii="Arial" w:eastAsia="Times New Roman" w:hAnsi="Arial" w:cs="Arial"/>
        </w:rPr>
        <w:t>Provide evaluation forms for the course</w:t>
      </w:r>
    </w:p>
    <w:p w14:paraId="2212A50A" w14:textId="77777777" w:rsidR="005D5F96" w:rsidRDefault="005D5F96" w:rsidP="004722EA">
      <w:pPr>
        <w:numPr>
          <w:ilvl w:val="0"/>
          <w:numId w:val="1"/>
        </w:numPr>
        <w:spacing w:after="0" w:line="240" w:lineRule="auto"/>
        <w:jc w:val="both"/>
        <w:rPr>
          <w:rFonts w:ascii="Arial" w:eastAsia="Times New Roman" w:hAnsi="Arial" w:cs="Arial"/>
        </w:rPr>
      </w:pPr>
      <w:r w:rsidRPr="00B81033">
        <w:rPr>
          <w:rFonts w:ascii="Arial" w:eastAsia="Times New Roman" w:hAnsi="Arial" w:cs="Arial"/>
        </w:rPr>
        <w:t>Provide access to the training room for setting up from 15 minutes before the start time</w:t>
      </w:r>
    </w:p>
    <w:p w14:paraId="4052423B" w14:textId="77777777" w:rsidR="004722EA" w:rsidRPr="00B81033" w:rsidRDefault="004722EA" w:rsidP="004722EA">
      <w:pPr>
        <w:spacing w:after="0" w:line="240" w:lineRule="auto"/>
        <w:ind w:left="720"/>
        <w:jc w:val="both"/>
        <w:rPr>
          <w:rFonts w:ascii="Arial" w:eastAsia="Times New Roman" w:hAnsi="Arial" w:cs="Arial"/>
        </w:rPr>
      </w:pPr>
    </w:p>
    <w:p w14:paraId="2EC3A3DB" w14:textId="77777777" w:rsidR="005D5F96" w:rsidRPr="000A31D4" w:rsidRDefault="000A31D4" w:rsidP="004722EA">
      <w:pPr>
        <w:shd w:val="clear" w:color="auto" w:fill="FFFFFF"/>
        <w:spacing w:after="100" w:afterAutospacing="1" w:line="240" w:lineRule="auto"/>
        <w:jc w:val="both"/>
        <w:rPr>
          <w:rFonts w:ascii="Arial" w:eastAsia="Times New Roman" w:hAnsi="Arial" w:cs="Arial"/>
          <w:color w:val="FF0000"/>
          <w:lang w:val="en" w:eastAsia="en-GB"/>
        </w:rPr>
      </w:pPr>
      <w:r w:rsidRPr="000A31D4">
        <w:rPr>
          <w:rFonts w:ascii="Arial" w:eastAsia="Times New Roman" w:hAnsi="Arial" w:cs="Arial"/>
          <w:color w:val="FF0000"/>
          <w:lang w:val="en" w:eastAsia="en-GB"/>
        </w:rPr>
        <w:lastRenderedPageBreak/>
        <w:t>THESE SPECIFIC OBLIGATIONS MAY NEED TO BE AMENDED AS APPROPRIATE, FOR EXAMPLE IF FUNDRAISING CONSULTANCY IS BEING PROVIDED RATHER THAN A TRAINING COURSE</w:t>
      </w:r>
    </w:p>
    <w:p w14:paraId="2271DAE8" w14:textId="77777777" w:rsidR="005D5F96" w:rsidRPr="00B81033" w:rsidRDefault="005D5F96" w:rsidP="00763563">
      <w:pPr>
        <w:shd w:val="clear" w:color="auto" w:fill="FFFFFF"/>
        <w:spacing w:after="0" w:line="240" w:lineRule="auto"/>
        <w:jc w:val="both"/>
        <w:rPr>
          <w:rFonts w:ascii="Arial" w:eastAsia="Times New Roman" w:hAnsi="Arial" w:cs="Arial"/>
          <w:b/>
          <w:lang w:val="en" w:eastAsia="en-GB"/>
        </w:rPr>
      </w:pPr>
      <w:r w:rsidRPr="00B81033">
        <w:rPr>
          <w:rFonts w:ascii="Arial" w:eastAsia="Times New Roman" w:hAnsi="Arial" w:cs="Arial"/>
          <w:b/>
          <w:lang w:val="en" w:eastAsia="en-GB"/>
        </w:rPr>
        <w:t>7. Termination</w:t>
      </w:r>
    </w:p>
    <w:p w14:paraId="04E7C1AA" w14:textId="77777777" w:rsidR="00763563" w:rsidRDefault="00763563" w:rsidP="00763563">
      <w:pPr>
        <w:numPr>
          <w:ilvl w:val="1"/>
          <w:numId w:val="0"/>
        </w:numPr>
        <w:spacing w:after="0" w:line="240" w:lineRule="auto"/>
        <w:jc w:val="both"/>
        <w:outlineLvl w:val="1"/>
        <w:rPr>
          <w:rFonts w:ascii="Arial" w:eastAsia="Times New Roman" w:hAnsi="Arial" w:cs="Arial"/>
          <w:bCs/>
          <w:iCs/>
        </w:rPr>
      </w:pPr>
    </w:p>
    <w:p w14:paraId="49FD3FE5" w14:textId="77777777" w:rsidR="005D5F96" w:rsidRPr="00B81033" w:rsidRDefault="005D5F96" w:rsidP="00763563">
      <w:pPr>
        <w:numPr>
          <w:ilvl w:val="1"/>
          <w:numId w:val="0"/>
        </w:numPr>
        <w:spacing w:after="0" w:line="240" w:lineRule="auto"/>
        <w:jc w:val="both"/>
        <w:outlineLvl w:val="1"/>
        <w:rPr>
          <w:rFonts w:ascii="Arial" w:eastAsia="Times New Roman" w:hAnsi="Arial" w:cs="Arial"/>
          <w:bCs/>
          <w:iCs/>
        </w:rPr>
      </w:pPr>
      <w:r w:rsidRPr="00B81033">
        <w:rPr>
          <w:rFonts w:ascii="Arial" w:eastAsia="Times New Roman" w:hAnsi="Arial" w:cs="Arial"/>
          <w:bCs/>
          <w:iCs/>
        </w:rPr>
        <w:t xml:space="preserve">This Agreement may be terminated at any time before the expiry date by either </w:t>
      </w:r>
      <w:r w:rsidR="00B81033" w:rsidRPr="00021899">
        <w:rPr>
          <w:rFonts w:ascii="Arial" w:eastAsia="Times New Roman" w:hAnsi="Arial" w:cs="Arial"/>
          <w:color w:val="FF0000"/>
        </w:rPr>
        <w:t>ORGANISATION</w:t>
      </w:r>
      <w:r w:rsidRPr="00B81033">
        <w:rPr>
          <w:rFonts w:ascii="Arial" w:eastAsia="Times New Roman" w:hAnsi="Arial" w:cs="Arial"/>
          <w:bCs/>
          <w:iCs/>
        </w:rPr>
        <w:t xml:space="preserve"> or the Consultant giving the other </w:t>
      </w:r>
      <w:r w:rsidR="00021899" w:rsidRPr="00021899">
        <w:rPr>
          <w:rFonts w:ascii="Arial" w:eastAsia="Times New Roman" w:hAnsi="Arial" w:cs="Arial"/>
          <w:bCs/>
          <w:iCs/>
          <w:color w:val="FF0000"/>
        </w:rPr>
        <w:t>PERIOD</w:t>
      </w:r>
      <w:r w:rsidRPr="00B81033">
        <w:rPr>
          <w:rFonts w:ascii="Arial" w:eastAsia="Times New Roman" w:hAnsi="Arial" w:cs="Arial"/>
          <w:bCs/>
          <w:iCs/>
        </w:rPr>
        <w:t xml:space="preserve"> written notice.  </w:t>
      </w:r>
    </w:p>
    <w:p w14:paraId="13890352" w14:textId="77777777" w:rsidR="005D5F96" w:rsidRPr="00B81033" w:rsidRDefault="005D5F96" w:rsidP="00763563">
      <w:pPr>
        <w:spacing w:after="0" w:line="240" w:lineRule="auto"/>
        <w:rPr>
          <w:rFonts w:ascii="Arial" w:eastAsia="Times New Roman" w:hAnsi="Arial" w:cs="Arial"/>
        </w:rPr>
      </w:pPr>
      <w:r w:rsidRPr="00B81033">
        <w:rPr>
          <w:rFonts w:ascii="Arial" w:eastAsia="Times New Roman" w:hAnsi="Arial" w:cs="Arial"/>
        </w:rPr>
        <w:t xml:space="preserve">This Agreement may be terminated by either party if </w:t>
      </w:r>
      <w:r w:rsidR="00021899" w:rsidRPr="00021899">
        <w:rPr>
          <w:rFonts w:ascii="Arial" w:eastAsia="Times New Roman" w:hAnsi="Arial" w:cs="Arial"/>
          <w:color w:val="FF0000"/>
        </w:rPr>
        <w:t>PERIOD</w:t>
      </w:r>
      <w:r w:rsidRPr="00B81033">
        <w:rPr>
          <w:rFonts w:ascii="Arial" w:eastAsia="Times New Roman" w:hAnsi="Arial" w:cs="Arial"/>
        </w:rPr>
        <w:t xml:space="preserve"> in advance of the date for the delivery of the Services, the minimum number of attendees has not been met.</w:t>
      </w:r>
    </w:p>
    <w:p w14:paraId="0A510D13" w14:textId="77777777" w:rsidR="005D5F96" w:rsidRPr="00B81033" w:rsidRDefault="005D5F96" w:rsidP="00763563">
      <w:pPr>
        <w:spacing w:after="0" w:line="240" w:lineRule="auto"/>
        <w:rPr>
          <w:rFonts w:ascii="Arial" w:eastAsia="Times New Roman" w:hAnsi="Arial" w:cs="Arial"/>
        </w:rPr>
      </w:pPr>
    </w:p>
    <w:p w14:paraId="626F52CA" w14:textId="77777777" w:rsidR="005D5F96" w:rsidRPr="00B81033" w:rsidRDefault="00B81033" w:rsidP="00763563">
      <w:pPr>
        <w:numPr>
          <w:ilvl w:val="1"/>
          <w:numId w:val="0"/>
        </w:numPr>
        <w:spacing w:after="0" w:line="240" w:lineRule="auto"/>
        <w:jc w:val="both"/>
        <w:outlineLvl w:val="1"/>
        <w:rPr>
          <w:rFonts w:ascii="Arial" w:eastAsia="Times New Roman" w:hAnsi="Arial" w:cs="Arial"/>
          <w:bCs/>
          <w:iCs/>
        </w:rPr>
      </w:pPr>
      <w:r w:rsidRPr="00021899">
        <w:rPr>
          <w:rFonts w:ascii="Arial" w:eastAsia="Times New Roman" w:hAnsi="Arial" w:cs="Arial"/>
          <w:color w:val="FF0000"/>
        </w:rPr>
        <w:t>ORGANISATION</w:t>
      </w:r>
      <w:r w:rsidR="005D5F96" w:rsidRPr="00B81033">
        <w:rPr>
          <w:rFonts w:ascii="Arial" w:eastAsia="Times New Roman" w:hAnsi="Arial" w:cs="Arial"/>
          <w:bCs/>
          <w:iCs/>
        </w:rPr>
        <w:t xml:space="preserve"> may terminate summarily and without payment of damages or fees in lieu of notice if:</w:t>
      </w:r>
    </w:p>
    <w:p w14:paraId="63C7F4C2" w14:textId="77777777" w:rsidR="005D5F96" w:rsidRPr="00B81033" w:rsidRDefault="005D5F96" w:rsidP="00763563">
      <w:pPr>
        <w:widowControl w:val="0"/>
        <w:numPr>
          <w:ilvl w:val="2"/>
          <w:numId w:val="3"/>
        </w:numPr>
        <w:tabs>
          <w:tab w:val="left" w:pos="1440"/>
          <w:tab w:val="left" w:pos="2693"/>
          <w:tab w:val="left" w:pos="3259"/>
          <w:tab w:val="left" w:pos="3825"/>
          <w:tab w:val="left" w:pos="4392"/>
          <w:tab w:val="left" w:pos="4958"/>
          <w:tab w:val="left" w:pos="5525"/>
          <w:tab w:val="left" w:pos="6091"/>
          <w:tab w:val="left" w:pos="6657"/>
          <w:tab w:val="left" w:pos="7224"/>
          <w:tab w:val="left" w:pos="7790"/>
          <w:tab w:val="left" w:pos="8357"/>
          <w:tab w:val="left" w:pos="8923"/>
        </w:tabs>
        <w:suppressAutoHyphens/>
        <w:spacing w:after="0" w:line="240" w:lineRule="auto"/>
        <w:ind w:left="1440"/>
        <w:jc w:val="both"/>
        <w:rPr>
          <w:rFonts w:ascii="Arial" w:eastAsia="Times New Roman" w:hAnsi="Arial" w:cs="Arial"/>
          <w:spacing w:val="-2"/>
        </w:rPr>
      </w:pPr>
      <w:r w:rsidRPr="00B81033">
        <w:rPr>
          <w:rFonts w:ascii="Arial" w:eastAsia="Times New Roman" w:hAnsi="Arial" w:cs="Arial"/>
          <w:spacing w:val="-2"/>
        </w:rPr>
        <w:t>the Consultant is guilty of any serious misconduct in carrying out the Services or breaches a fundamental term of this Agreement. Serious misconduct includes but is not limited to any act of dishonesty or the misuse or disclosure of the Company's confidential information or misuse of its intellectual property rights; or</w:t>
      </w:r>
    </w:p>
    <w:p w14:paraId="0905AD77" w14:textId="77777777" w:rsidR="005D5F96" w:rsidRPr="00B81033" w:rsidRDefault="005D5F96" w:rsidP="00763563">
      <w:pPr>
        <w:widowControl w:val="0"/>
        <w:numPr>
          <w:ilvl w:val="2"/>
          <w:numId w:val="3"/>
        </w:numPr>
        <w:tabs>
          <w:tab w:val="left" w:pos="1440"/>
          <w:tab w:val="left" w:pos="2693"/>
          <w:tab w:val="left" w:pos="3259"/>
          <w:tab w:val="left" w:pos="3825"/>
          <w:tab w:val="left" w:pos="4392"/>
          <w:tab w:val="left" w:pos="4958"/>
          <w:tab w:val="left" w:pos="5525"/>
          <w:tab w:val="left" w:pos="6091"/>
          <w:tab w:val="left" w:pos="6657"/>
          <w:tab w:val="left" w:pos="7224"/>
          <w:tab w:val="left" w:pos="7790"/>
          <w:tab w:val="left" w:pos="8357"/>
          <w:tab w:val="left" w:pos="8923"/>
        </w:tabs>
        <w:suppressAutoHyphens/>
        <w:spacing w:after="0" w:line="240" w:lineRule="auto"/>
        <w:ind w:left="1440"/>
        <w:jc w:val="both"/>
        <w:rPr>
          <w:rFonts w:ascii="Arial" w:eastAsia="Times New Roman" w:hAnsi="Arial" w:cs="Arial"/>
          <w:spacing w:val="-2"/>
        </w:rPr>
      </w:pPr>
      <w:r w:rsidRPr="00B81033">
        <w:rPr>
          <w:rFonts w:ascii="Arial" w:eastAsia="Times New Roman" w:hAnsi="Arial" w:cs="Arial"/>
          <w:spacing w:val="-2"/>
        </w:rPr>
        <w:t>the Consultant breaches any other term of this Agreement and fails to remedy the breach within seven (7) days of being called upon to do so; or</w:t>
      </w:r>
    </w:p>
    <w:p w14:paraId="39DC72CA" w14:textId="77777777" w:rsidR="005D5F96" w:rsidRPr="00B81033" w:rsidRDefault="005D5F96" w:rsidP="00763563">
      <w:pPr>
        <w:widowControl w:val="0"/>
        <w:numPr>
          <w:ilvl w:val="2"/>
          <w:numId w:val="3"/>
        </w:numPr>
        <w:tabs>
          <w:tab w:val="left" w:pos="1440"/>
          <w:tab w:val="left" w:pos="2693"/>
          <w:tab w:val="left" w:pos="3259"/>
          <w:tab w:val="left" w:pos="3825"/>
          <w:tab w:val="left" w:pos="4392"/>
          <w:tab w:val="left" w:pos="4958"/>
          <w:tab w:val="left" w:pos="5525"/>
          <w:tab w:val="left" w:pos="6091"/>
          <w:tab w:val="left" w:pos="6657"/>
          <w:tab w:val="left" w:pos="7224"/>
          <w:tab w:val="left" w:pos="7790"/>
          <w:tab w:val="left" w:pos="8357"/>
          <w:tab w:val="left" w:pos="8923"/>
        </w:tabs>
        <w:suppressAutoHyphens/>
        <w:spacing w:after="0" w:line="240" w:lineRule="auto"/>
        <w:ind w:left="1440"/>
        <w:jc w:val="both"/>
        <w:rPr>
          <w:rFonts w:ascii="Arial" w:eastAsia="Times New Roman" w:hAnsi="Arial" w:cs="Arial"/>
          <w:spacing w:val="-2"/>
        </w:rPr>
      </w:pPr>
      <w:r w:rsidRPr="00B81033">
        <w:rPr>
          <w:rFonts w:ascii="Arial" w:eastAsia="Times New Roman" w:hAnsi="Arial" w:cs="Arial"/>
          <w:spacing w:val="-2"/>
        </w:rPr>
        <w:t>the Consultant becomes insolvent or bankrupt, goes into receivership or administration, or makes any composition or enters into any deed of arrangement with their creditors.</w:t>
      </w:r>
    </w:p>
    <w:p w14:paraId="592C90F0" w14:textId="77777777" w:rsidR="00763563" w:rsidRDefault="00763563" w:rsidP="00763563">
      <w:pPr>
        <w:shd w:val="clear" w:color="auto" w:fill="FFFFFF"/>
        <w:spacing w:after="0" w:line="240" w:lineRule="auto"/>
        <w:jc w:val="both"/>
        <w:rPr>
          <w:rFonts w:ascii="Arial" w:eastAsia="Times New Roman" w:hAnsi="Arial" w:cs="Arial"/>
          <w:lang w:eastAsia="en-GB"/>
        </w:rPr>
      </w:pPr>
    </w:p>
    <w:p w14:paraId="1DC13410" w14:textId="77777777" w:rsidR="005D5F96" w:rsidRPr="00B81033" w:rsidRDefault="005D5F96" w:rsidP="00763563">
      <w:pPr>
        <w:shd w:val="clear" w:color="auto" w:fill="FFFFFF"/>
        <w:spacing w:after="0" w:line="240" w:lineRule="auto"/>
        <w:jc w:val="both"/>
        <w:rPr>
          <w:rFonts w:ascii="Arial" w:eastAsia="Times New Roman" w:hAnsi="Arial" w:cs="Arial"/>
          <w:lang w:val="en" w:eastAsia="en-GB"/>
        </w:rPr>
      </w:pPr>
      <w:r w:rsidRPr="00B81033">
        <w:rPr>
          <w:rFonts w:ascii="Arial" w:eastAsia="Times New Roman" w:hAnsi="Arial" w:cs="Arial"/>
          <w:lang w:eastAsia="en-GB"/>
        </w:rPr>
        <w:t>This Agreement constitutes the entire agreement between the parties. The validity, construction and performance of this Agreement shall be governed by English law and shall be subject to the exclusive jurisdiction of the English courts.</w:t>
      </w:r>
    </w:p>
    <w:p w14:paraId="17F6FA5E" w14:textId="77777777" w:rsidR="00763563" w:rsidRDefault="00763563" w:rsidP="00763563">
      <w:pPr>
        <w:shd w:val="clear" w:color="auto" w:fill="FFFFFF"/>
        <w:spacing w:after="0" w:line="360" w:lineRule="auto"/>
        <w:rPr>
          <w:rFonts w:ascii="Arial" w:eastAsia="Times New Roman" w:hAnsi="Arial" w:cs="Arial"/>
          <w:b/>
        </w:rPr>
      </w:pPr>
    </w:p>
    <w:p w14:paraId="78EFB698" w14:textId="77777777" w:rsidR="005D5F96" w:rsidRPr="00B81033" w:rsidRDefault="005D5F96" w:rsidP="00763563">
      <w:pPr>
        <w:shd w:val="clear" w:color="auto" w:fill="FFFFFF"/>
        <w:spacing w:after="0" w:line="360" w:lineRule="auto"/>
        <w:rPr>
          <w:rFonts w:ascii="Arial" w:eastAsia="Times New Roman" w:hAnsi="Arial" w:cs="Arial"/>
          <w:b/>
          <w:lang w:val="en" w:eastAsia="en-GB"/>
        </w:rPr>
      </w:pPr>
      <w:r w:rsidRPr="00B81033">
        <w:rPr>
          <w:rFonts w:ascii="Arial" w:eastAsia="Times New Roman" w:hAnsi="Arial" w:cs="Arial"/>
          <w:b/>
        </w:rPr>
        <w:t>8</w:t>
      </w:r>
      <w:r w:rsidRPr="00B81033">
        <w:rPr>
          <w:rFonts w:ascii="Arial" w:eastAsia="Times New Roman" w:hAnsi="Arial" w:cs="Arial"/>
          <w:b/>
          <w:lang w:val="en" w:eastAsia="en-GB"/>
        </w:rPr>
        <w:t>. Variations</w:t>
      </w:r>
    </w:p>
    <w:p w14:paraId="1F3CEC3E" w14:textId="77777777" w:rsidR="005D5F96" w:rsidRPr="00B81033" w:rsidRDefault="005D5F96" w:rsidP="00763563">
      <w:pPr>
        <w:shd w:val="clear" w:color="auto" w:fill="FFFFFF"/>
        <w:spacing w:after="0" w:line="240" w:lineRule="auto"/>
        <w:jc w:val="both"/>
        <w:rPr>
          <w:rFonts w:ascii="Arial" w:eastAsia="Times New Roman" w:hAnsi="Arial" w:cs="Arial"/>
          <w:lang w:val="en" w:eastAsia="en-GB"/>
        </w:rPr>
      </w:pPr>
      <w:r w:rsidRPr="00B81033">
        <w:rPr>
          <w:rFonts w:ascii="Arial" w:eastAsia="Times New Roman" w:hAnsi="Arial" w:cs="Arial"/>
          <w:lang w:val="en" w:eastAsia="en-GB"/>
        </w:rPr>
        <w:t xml:space="preserve">No Variation to this Agreement shall be valid unless in writing and signed on behalf of </w:t>
      </w:r>
      <w:r w:rsidR="00B81033" w:rsidRPr="00021899">
        <w:rPr>
          <w:rFonts w:ascii="Arial" w:eastAsia="Times New Roman" w:hAnsi="Arial" w:cs="Arial"/>
          <w:color w:val="FF0000"/>
        </w:rPr>
        <w:t>ORGANISATION</w:t>
      </w:r>
      <w:r w:rsidRPr="00B81033">
        <w:rPr>
          <w:rFonts w:ascii="Arial" w:eastAsia="Times New Roman" w:hAnsi="Arial" w:cs="Arial"/>
          <w:lang w:val="en" w:eastAsia="en-GB"/>
        </w:rPr>
        <w:t>.</w:t>
      </w:r>
    </w:p>
    <w:p w14:paraId="7F3FC649" w14:textId="77777777" w:rsidR="005D5F96" w:rsidRPr="00B81033" w:rsidRDefault="005D5F96" w:rsidP="00763563">
      <w:pPr>
        <w:shd w:val="clear" w:color="auto" w:fill="FFFFFF"/>
        <w:spacing w:after="0" w:line="240" w:lineRule="auto"/>
        <w:rPr>
          <w:rFonts w:ascii="Arial" w:eastAsia="Times New Roman" w:hAnsi="Arial" w:cs="Arial"/>
          <w:lang w:val="en" w:eastAsia="en-GB"/>
        </w:rPr>
      </w:pPr>
    </w:p>
    <w:p w14:paraId="4CA6CE76" w14:textId="77777777" w:rsidR="005D5F96" w:rsidRPr="00B81033" w:rsidRDefault="005D5F96" w:rsidP="00763563">
      <w:pPr>
        <w:spacing w:after="0" w:line="240" w:lineRule="auto"/>
        <w:rPr>
          <w:rFonts w:ascii="Arial" w:eastAsia="Times New Roman" w:hAnsi="Arial" w:cs="Arial"/>
        </w:rPr>
      </w:pPr>
      <w:r w:rsidRPr="00B81033">
        <w:rPr>
          <w:rFonts w:ascii="Arial" w:eastAsia="Times New Roman" w:hAnsi="Arial" w:cs="Arial"/>
        </w:rPr>
        <w:t xml:space="preserve">Signed on behalf of </w:t>
      </w:r>
      <w:r w:rsidR="00B81033" w:rsidRPr="00021899">
        <w:rPr>
          <w:rFonts w:ascii="Arial" w:eastAsia="Times New Roman" w:hAnsi="Arial" w:cs="Arial"/>
          <w:color w:val="FF0000"/>
        </w:rPr>
        <w:t>ORGANISATION</w:t>
      </w:r>
      <w:r w:rsidRPr="00B81033">
        <w:rPr>
          <w:rFonts w:ascii="Arial" w:eastAsia="Times New Roman" w:hAnsi="Arial" w:cs="Arial"/>
        </w:rPr>
        <w:t xml:space="preserve"> by: </w:t>
      </w:r>
      <w:r w:rsidR="00021899" w:rsidRPr="00021899">
        <w:rPr>
          <w:rFonts w:ascii="Arial" w:eastAsia="Times New Roman" w:hAnsi="Arial" w:cs="Arial"/>
          <w:color w:val="FF0000"/>
        </w:rPr>
        <w:t>NAME - POSITION</w:t>
      </w:r>
      <w:r w:rsidRPr="00021899">
        <w:rPr>
          <w:rFonts w:ascii="Arial" w:eastAsia="Times New Roman" w:hAnsi="Arial" w:cs="Arial"/>
          <w:color w:val="FF0000"/>
        </w:rPr>
        <w:t xml:space="preserve"> </w:t>
      </w:r>
    </w:p>
    <w:p w14:paraId="364B6D18" w14:textId="77777777" w:rsidR="005D5F96" w:rsidRPr="00B81033" w:rsidRDefault="005D5F96" w:rsidP="00763563">
      <w:pPr>
        <w:spacing w:after="0" w:line="240" w:lineRule="auto"/>
        <w:rPr>
          <w:rFonts w:ascii="Arial" w:eastAsia="Times New Roman" w:hAnsi="Arial" w:cs="Arial"/>
        </w:rPr>
      </w:pPr>
      <w:r w:rsidRPr="00B81033">
        <w:rPr>
          <w:rFonts w:ascii="Arial" w:eastAsia="Times New Roman" w:hAnsi="Arial" w:cs="Arial"/>
        </w:rPr>
        <w:t xml:space="preserve">Signed: </w:t>
      </w:r>
      <w:r w:rsidRPr="00B81033">
        <w:rPr>
          <w:rFonts w:ascii="Arial" w:eastAsia="Times New Roman" w:hAnsi="Arial" w:cs="Arial"/>
        </w:rPr>
        <w:tab/>
      </w:r>
      <w:r w:rsidRPr="00B81033">
        <w:rPr>
          <w:rFonts w:ascii="Arial" w:eastAsia="Times New Roman" w:hAnsi="Arial" w:cs="Arial"/>
        </w:rPr>
        <w:tab/>
      </w:r>
      <w:r w:rsidRPr="00B81033">
        <w:rPr>
          <w:rFonts w:ascii="Arial" w:eastAsia="Times New Roman" w:hAnsi="Arial" w:cs="Arial"/>
        </w:rPr>
        <w:tab/>
        <w:t>date:</w:t>
      </w:r>
    </w:p>
    <w:p w14:paraId="06A4FE99" w14:textId="77777777" w:rsidR="005D5F96" w:rsidRPr="00B81033" w:rsidRDefault="005D5F96" w:rsidP="00763563">
      <w:pPr>
        <w:spacing w:after="0" w:line="240" w:lineRule="auto"/>
        <w:rPr>
          <w:rFonts w:ascii="Arial" w:eastAsia="Times New Roman" w:hAnsi="Arial" w:cs="Arial"/>
        </w:rPr>
      </w:pPr>
    </w:p>
    <w:p w14:paraId="02C7F500" w14:textId="77777777" w:rsidR="005D5F96" w:rsidRPr="00B81033" w:rsidRDefault="005D5F96" w:rsidP="00763563">
      <w:pPr>
        <w:spacing w:after="0" w:line="240" w:lineRule="auto"/>
        <w:rPr>
          <w:rFonts w:ascii="Arial" w:eastAsia="Times New Roman" w:hAnsi="Arial" w:cs="Arial"/>
        </w:rPr>
      </w:pPr>
    </w:p>
    <w:p w14:paraId="4C0EA411" w14:textId="77777777" w:rsidR="005D5F96" w:rsidRPr="00B81033" w:rsidRDefault="005D5F96" w:rsidP="00763563">
      <w:pPr>
        <w:spacing w:after="0" w:line="240" w:lineRule="auto"/>
        <w:rPr>
          <w:rFonts w:ascii="Arial" w:eastAsia="Times New Roman" w:hAnsi="Arial" w:cs="Arial"/>
        </w:rPr>
      </w:pPr>
    </w:p>
    <w:p w14:paraId="68B8FA51" w14:textId="77777777" w:rsidR="005D5F96" w:rsidRPr="00021899" w:rsidRDefault="005D5F96" w:rsidP="00763563">
      <w:pPr>
        <w:spacing w:after="0" w:line="240" w:lineRule="auto"/>
        <w:rPr>
          <w:rFonts w:ascii="Arial" w:eastAsia="Times New Roman" w:hAnsi="Arial" w:cs="Arial"/>
          <w:color w:val="FF0000"/>
        </w:rPr>
      </w:pPr>
      <w:r w:rsidRPr="00B81033">
        <w:rPr>
          <w:rFonts w:ascii="Arial" w:eastAsia="Times New Roman" w:hAnsi="Arial" w:cs="Arial"/>
        </w:rPr>
        <w:t xml:space="preserve">Signed by </w:t>
      </w:r>
      <w:r w:rsidR="00021899" w:rsidRPr="00021899">
        <w:rPr>
          <w:rFonts w:ascii="Arial" w:eastAsia="Times New Roman" w:hAnsi="Arial" w:cs="Arial"/>
          <w:color w:val="FF0000"/>
        </w:rPr>
        <w:t>CONSULTANT’S NAME</w:t>
      </w:r>
    </w:p>
    <w:p w14:paraId="1B67D39D" w14:textId="77777777" w:rsidR="005D5F96" w:rsidRPr="00B81033" w:rsidRDefault="005D5F96" w:rsidP="00763563">
      <w:pPr>
        <w:spacing w:after="0" w:line="240" w:lineRule="auto"/>
        <w:rPr>
          <w:rFonts w:ascii="Arial" w:eastAsia="Times New Roman" w:hAnsi="Arial" w:cs="Arial"/>
        </w:rPr>
      </w:pPr>
      <w:r w:rsidRPr="00B81033">
        <w:rPr>
          <w:rFonts w:ascii="Arial" w:eastAsia="Times New Roman" w:hAnsi="Arial" w:cs="Arial"/>
        </w:rPr>
        <w:t xml:space="preserve">Signed: </w:t>
      </w:r>
      <w:r w:rsidRPr="00B81033">
        <w:rPr>
          <w:rFonts w:ascii="Arial" w:eastAsia="Times New Roman" w:hAnsi="Arial" w:cs="Arial"/>
        </w:rPr>
        <w:tab/>
      </w:r>
      <w:r w:rsidRPr="00B81033">
        <w:rPr>
          <w:rFonts w:ascii="Arial" w:eastAsia="Times New Roman" w:hAnsi="Arial" w:cs="Arial"/>
        </w:rPr>
        <w:tab/>
      </w:r>
      <w:r w:rsidRPr="00B81033">
        <w:rPr>
          <w:rFonts w:ascii="Arial" w:eastAsia="Times New Roman" w:hAnsi="Arial" w:cs="Arial"/>
        </w:rPr>
        <w:tab/>
        <w:t>date:</w:t>
      </w:r>
    </w:p>
    <w:p w14:paraId="792DEDDF" w14:textId="77777777" w:rsidR="005D5F96" w:rsidRPr="00B81033" w:rsidRDefault="005D5F96" w:rsidP="005D5F96">
      <w:pPr>
        <w:keepNext/>
        <w:spacing w:before="240" w:after="60" w:line="240" w:lineRule="auto"/>
        <w:outlineLvl w:val="1"/>
        <w:rPr>
          <w:rFonts w:ascii="Arial" w:eastAsia="Times New Roman" w:hAnsi="Arial" w:cs="Arial"/>
          <w:b/>
          <w:bCs/>
          <w:i/>
          <w:iCs/>
        </w:rPr>
      </w:pPr>
    </w:p>
    <w:p w14:paraId="720B7AEC" w14:textId="77777777" w:rsidR="005D5F96" w:rsidRPr="00B81033" w:rsidRDefault="005D5F96" w:rsidP="005D5F96">
      <w:pPr>
        <w:keepNext/>
        <w:spacing w:before="240" w:after="60" w:line="240" w:lineRule="auto"/>
        <w:jc w:val="center"/>
        <w:outlineLvl w:val="1"/>
        <w:rPr>
          <w:rFonts w:ascii="Arial" w:eastAsia="Times New Roman" w:hAnsi="Arial" w:cs="Arial"/>
          <w:b/>
          <w:bCs/>
          <w:iCs/>
        </w:rPr>
      </w:pPr>
      <w:r w:rsidRPr="00B81033">
        <w:rPr>
          <w:rFonts w:ascii="Arial" w:eastAsia="Times New Roman" w:hAnsi="Arial" w:cs="Arial"/>
          <w:b/>
          <w:bCs/>
          <w:iCs/>
        </w:rPr>
        <w:br w:type="page"/>
      </w:r>
      <w:r w:rsidRPr="00B81033">
        <w:rPr>
          <w:rFonts w:ascii="Arial" w:eastAsia="Times New Roman" w:hAnsi="Arial" w:cs="Arial"/>
          <w:b/>
          <w:bCs/>
          <w:iCs/>
        </w:rPr>
        <w:lastRenderedPageBreak/>
        <w:t xml:space="preserve">SCHEDULE </w:t>
      </w:r>
    </w:p>
    <w:p w14:paraId="3D7793C4" w14:textId="77777777" w:rsidR="005D5F96" w:rsidRPr="00B81033" w:rsidRDefault="005D5F96" w:rsidP="005D5F96">
      <w:pPr>
        <w:spacing w:after="0" w:line="240" w:lineRule="auto"/>
        <w:rPr>
          <w:rFonts w:ascii="Arial" w:eastAsia="Times New Roman" w:hAnsi="Arial" w:cs="Arial"/>
        </w:rPr>
      </w:pPr>
    </w:p>
    <w:p w14:paraId="2F6C8C90" w14:textId="77777777" w:rsidR="005D5F96" w:rsidRPr="00B81033" w:rsidRDefault="005D5F96" w:rsidP="005D5F96">
      <w:pPr>
        <w:keepNext/>
        <w:spacing w:before="240" w:after="60" w:line="240" w:lineRule="auto"/>
        <w:jc w:val="both"/>
        <w:outlineLvl w:val="1"/>
        <w:rPr>
          <w:rFonts w:ascii="Arial" w:eastAsia="Times New Roman" w:hAnsi="Arial" w:cs="Arial"/>
          <w:b/>
          <w:bCs/>
          <w:iCs/>
        </w:rPr>
      </w:pPr>
      <w:r w:rsidRPr="00B81033">
        <w:rPr>
          <w:rFonts w:ascii="Arial" w:eastAsia="Times New Roman" w:hAnsi="Arial" w:cs="Arial"/>
          <w:b/>
          <w:bCs/>
          <w:iCs/>
        </w:rPr>
        <w:t>1.</w:t>
      </w:r>
      <w:r w:rsidRPr="00B81033">
        <w:rPr>
          <w:rFonts w:ascii="Arial" w:eastAsia="Times New Roman" w:hAnsi="Arial" w:cs="Arial"/>
          <w:b/>
          <w:bCs/>
          <w:iCs/>
        </w:rPr>
        <w:tab/>
        <w:t>Scope of Services</w:t>
      </w:r>
    </w:p>
    <w:p w14:paraId="7259394A" w14:textId="77777777" w:rsidR="005D5F96" w:rsidRPr="00B81033" w:rsidRDefault="005D5F96" w:rsidP="005D5F96">
      <w:pPr>
        <w:keepNext/>
        <w:spacing w:before="240" w:after="60" w:line="240" w:lineRule="auto"/>
        <w:jc w:val="both"/>
        <w:outlineLvl w:val="1"/>
        <w:rPr>
          <w:rFonts w:ascii="Arial" w:eastAsia="Times New Roman" w:hAnsi="Arial" w:cs="Arial"/>
          <w:bCs/>
          <w:iCs/>
        </w:rPr>
      </w:pPr>
      <w:r w:rsidRPr="00B81033">
        <w:rPr>
          <w:rFonts w:ascii="Arial" w:eastAsia="Times New Roman" w:hAnsi="Arial" w:cs="Arial"/>
          <w:bCs/>
          <w:iCs/>
        </w:rPr>
        <w:t>[</w:t>
      </w:r>
      <w:r w:rsidRPr="00B81033">
        <w:rPr>
          <w:rFonts w:ascii="Arial" w:eastAsia="Times New Roman" w:hAnsi="Arial" w:cs="Arial"/>
          <w:bCs/>
          <w:iCs/>
          <w:shd w:val="clear" w:color="auto" w:fill="C0C0C0"/>
        </w:rPr>
        <w:t>insert detailed description of the Services required and agreed by the parties, depending of the complexity of the Services, the description may include: objectives (short time, medium term, long term), outputs/deliverables, outcomes, evaluation and specific timelines for provision of the Services</w:t>
      </w:r>
      <w:r w:rsidRPr="00B81033">
        <w:rPr>
          <w:rFonts w:ascii="Arial" w:eastAsia="Times New Roman" w:hAnsi="Arial" w:cs="Arial"/>
          <w:bCs/>
          <w:iCs/>
        </w:rPr>
        <w:t>].</w:t>
      </w:r>
    </w:p>
    <w:p w14:paraId="63F7C8F0" w14:textId="77777777" w:rsidR="005D5F96" w:rsidRPr="00B81033" w:rsidRDefault="005D5F96" w:rsidP="005D5F96">
      <w:pPr>
        <w:spacing w:after="0" w:line="240" w:lineRule="auto"/>
        <w:jc w:val="both"/>
        <w:rPr>
          <w:rFonts w:ascii="Arial" w:eastAsia="Times New Roman" w:hAnsi="Arial" w:cs="Arial"/>
        </w:rPr>
      </w:pPr>
      <w:r w:rsidRPr="00B81033">
        <w:rPr>
          <w:rFonts w:ascii="Arial" w:eastAsia="Times New Roman" w:hAnsi="Arial" w:cs="Arial"/>
        </w:rPr>
        <w:t>2.</w:t>
      </w:r>
      <w:r w:rsidRPr="00B81033">
        <w:rPr>
          <w:rFonts w:ascii="Arial" w:eastAsia="Times New Roman" w:hAnsi="Arial" w:cs="Arial"/>
        </w:rPr>
        <w:tab/>
      </w:r>
      <w:r w:rsidRPr="00B81033">
        <w:rPr>
          <w:rFonts w:ascii="Arial" w:eastAsia="Times New Roman" w:hAnsi="Arial" w:cs="Arial"/>
          <w:b/>
        </w:rPr>
        <w:t>Course/meeting details</w:t>
      </w:r>
      <w:r w:rsidRPr="00B81033">
        <w:rPr>
          <w:rFonts w:ascii="Arial" w:eastAsia="Times New Roman" w:hAnsi="Arial" w:cs="Arial"/>
        </w:rPr>
        <w:t xml:space="preserve">: </w:t>
      </w:r>
      <w:r w:rsidRPr="00B81033">
        <w:rPr>
          <w:rFonts w:ascii="Arial" w:eastAsia="Times New Roman" w:hAnsi="Arial" w:cs="Arial"/>
          <w:shd w:val="clear" w:color="auto" w:fill="E0E0E0"/>
        </w:rPr>
        <w:t>[date(s), venue, full address of location including postcode, where relevant include details of named individual(s) providing the Services ]</w:t>
      </w:r>
    </w:p>
    <w:p w14:paraId="33E47F2C" w14:textId="77777777" w:rsidR="005D5F96" w:rsidRPr="00B81033" w:rsidRDefault="005D5F96" w:rsidP="005D5F96">
      <w:pPr>
        <w:spacing w:after="0" w:line="240" w:lineRule="auto"/>
        <w:jc w:val="both"/>
        <w:rPr>
          <w:rFonts w:ascii="Arial" w:eastAsia="Times New Roman" w:hAnsi="Arial" w:cs="Arial"/>
        </w:rPr>
      </w:pPr>
    </w:p>
    <w:p w14:paraId="5FEF889C" w14:textId="77777777" w:rsidR="005D5F96" w:rsidRPr="00B81033" w:rsidRDefault="005D5F96" w:rsidP="005D5F96">
      <w:pPr>
        <w:spacing w:after="0" w:line="240" w:lineRule="auto"/>
        <w:jc w:val="both"/>
        <w:rPr>
          <w:rFonts w:ascii="Arial" w:eastAsia="Times New Roman" w:hAnsi="Arial" w:cs="Arial"/>
          <w:shd w:val="clear" w:color="auto" w:fill="E0E0E0"/>
        </w:rPr>
      </w:pPr>
      <w:r w:rsidRPr="00B81033">
        <w:rPr>
          <w:rFonts w:ascii="Arial" w:eastAsia="Times New Roman" w:hAnsi="Arial" w:cs="Arial"/>
        </w:rPr>
        <w:t xml:space="preserve">3. </w:t>
      </w:r>
      <w:r w:rsidRPr="00B81033">
        <w:rPr>
          <w:rFonts w:ascii="Arial" w:eastAsia="Times New Roman" w:hAnsi="Arial" w:cs="Arial"/>
        </w:rPr>
        <w:tab/>
      </w:r>
      <w:r w:rsidRPr="00B81033">
        <w:rPr>
          <w:rFonts w:ascii="Arial" w:eastAsia="Times New Roman" w:hAnsi="Arial" w:cs="Arial"/>
          <w:b/>
        </w:rPr>
        <w:t>Course/meeting agenda</w:t>
      </w:r>
      <w:r w:rsidRPr="00B81033">
        <w:rPr>
          <w:rFonts w:ascii="Arial" w:eastAsia="Times New Roman" w:hAnsi="Arial" w:cs="Arial"/>
        </w:rPr>
        <w:t xml:space="preserve">: </w:t>
      </w:r>
      <w:r w:rsidRPr="00B81033">
        <w:rPr>
          <w:rFonts w:ascii="Arial" w:eastAsia="Times New Roman" w:hAnsi="Arial" w:cs="Arial"/>
          <w:shd w:val="clear" w:color="auto" w:fill="E0E0E0"/>
        </w:rPr>
        <w:t>[including timetable, agenda, Materials to be provided]</w:t>
      </w:r>
    </w:p>
    <w:p w14:paraId="0358A969" w14:textId="77777777" w:rsidR="005D5F96" w:rsidRPr="00B81033" w:rsidRDefault="005D5F96" w:rsidP="005D5F96">
      <w:pPr>
        <w:spacing w:after="0" w:line="240" w:lineRule="auto"/>
        <w:jc w:val="both"/>
        <w:rPr>
          <w:rFonts w:ascii="Arial" w:eastAsia="Times New Roman" w:hAnsi="Arial" w:cs="Arial"/>
          <w:shd w:val="clear" w:color="auto" w:fill="E0E0E0"/>
        </w:rPr>
      </w:pPr>
    </w:p>
    <w:p w14:paraId="7B67C15C" w14:textId="77777777" w:rsidR="005D5F96" w:rsidRPr="00B81033" w:rsidRDefault="005D5F96" w:rsidP="005D5F96">
      <w:pPr>
        <w:spacing w:after="0" w:line="240" w:lineRule="auto"/>
        <w:jc w:val="both"/>
        <w:rPr>
          <w:rFonts w:ascii="Arial" w:eastAsia="Times New Roman" w:hAnsi="Arial" w:cs="Arial"/>
        </w:rPr>
      </w:pPr>
      <w:r w:rsidRPr="00B81033">
        <w:rPr>
          <w:rFonts w:ascii="Arial" w:eastAsia="Times New Roman" w:hAnsi="Arial" w:cs="Arial"/>
          <w:shd w:val="clear" w:color="auto" w:fill="E0E0E0"/>
        </w:rPr>
        <w:t xml:space="preserve">4. </w:t>
      </w:r>
      <w:r w:rsidRPr="00B81033">
        <w:rPr>
          <w:rFonts w:ascii="Arial" w:eastAsia="Times New Roman" w:hAnsi="Arial" w:cs="Arial"/>
          <w:shd w:val="clear" w:color="auto" w:fill="E0E0E0"/>
        </w:rPr>
        <w:tab/>
      </w:r>
      <w:r w:rsidRPr="00B81033">
        <w:rPr>
          <w:rFonts w:ascii="Arial" w:eastAsia="Times New Roman" w:hAnsi="Arial" w:cs="Arial"/>
          <w:b/>
          <w:shd w:val="clear" w:color="auto" w:fill="E0E0E0"/>
        </w:rPr>
        <w:t>Minimum number of attendees</w:t>
      </w:r>
      <w:r w:rsidRPr="00B81033">
        <w:rPr>
          <w:rFonts w:ascii="Arial" w:eastAsia="Times New Roman" w:hAnsi="Arial" w:cs="Arial"/>
          <w:shd w:val="clear" w:color="auto" w:fill="E0E0E0"/>
        </w:rPr>
        <w:t xml:space="preserve"> [this number may need to be agreed with the Consultant, failure to meet this number gives either party the right to terminate the Agreement under clause 7 above.  If this provision is not required, the Schedule and clause 7 will need to be amended accordingly.  Where services, such as training are provided on an ongoing basis, it may be preferable to re-schedule the session if minimum numbers are not met rather than cancel the entire Agreement, in this case, the termination provision in clause 7 should be removed and wording such as “the date of Service delivery may be re-arranged at the request of either party in the event that the minimum number of attendees is not met one week in advance of the delivery date(s) specified in the Schedule”].</w:t>
      </w:r>
    </w:p>
    <w:p w14:paraId="5671EAAB" w14:textId="77777777" w:rsidR="005D5F96" w:rsidRPr="00B81033" w:rsidRDefault="005D5F96" w:rsidP="005D5F96">
      <w:pPr>
        <w:spacing w:after="0" w:line="240" w:lineRule="auto"/>
        <w:jc w:val="both"/>
        <w:rPr>
          <w:rFonts w:ascii="Arial" w:eastAsia="Times New Roman" w:hAnsi="Arial" w:cs="Arial"/>
          <w:b/>
        </w:rPr>
      </w:pPr>
    </w:p>
    <w:p w14:paraId="6B4492E3" w14:textId="77777777" w:rsidR="005D5F96" w:rsidRPr="00B81033" w:rsidRDefault="005D5F96" w:rsidP="005D5F96">
      <w:pPr>
        <w:spacing w:after="0" w:line="240" w:lineRule="auto"/>
        <w:jc w:val="both"/>
        <w:rPr>
          <w:rFonts w:ascii="Arial" w:eastAsia="Times New Roman" w:hAnsi="Arial" w:cs="Arial"/>
        </w:rPr>
      </w:pPr>
    </w:p>
    <w:p w14:paraId="40C3F677" w14:textId="77777777" w:rsidR="005D5F96" w:rsidRPr="00B81033" w:rsidRDefault="005D5F96" w:rsidP="005D5F96">
      <w:pPr>
        <w:spacing w:after="0" w:line="240" w:lineRule="auto"/>
        <w:jc w:val="both"/>
        <w:rPr>
          <w:rFonts w:ascii="Arial" w:eastAsia="Times New Roman" w:hAnsi="Arial" w:cs="Arial"/>
        </w:rPr>
      </w:pPr>
    </w:p>
    <w:p w14:paraId="38D31191" w14:textId="77777777" w:rsidR="005D5F96" w:rsidRPr="00B81033" w:rsidRDefault="005D5F96" w:rsidP="005D5F96">
      <w:pPr>
        <w:spacing w:after="0" w:line="240" w:lineRule="auto"/>
        <w:jc w:val="both"/>
        <w:rPr>
          <w:rFonts w:ascii="Arial" w:eastAsia="Times New Roman" w:hAnsi="Arial" w:cs="Arial"/>
          <w:b/>
        </w:rPr>
      </w:pPr>
      <w:r w:rsidRPr="00B81033">
        <w:rPr>
          <w:rFonts w:ascii="Arial" w:eastAsia="Times New Roman" w:hAnsi="Arial" w:cs="Arial"/>
          <w:b/>
        </w:rPr>
        <w:t>[NOTE: the Schedule will need to specifically tailored to the Services delivered in each case.  For example, it may not be necessary or appropriate to include agenda details or specific timelines.]</w:t>
      </w:r>
    </w:p>
    <w:p w14:paraId="1455B574" w14:textId="77777777" w:rsidR="005D5F96" w:rsidRPr="00B81033" w:rsidRDefault="005D5F96" w:rsidP="005D5F96">
      <w:pPr>
        <w:spacing w:after="0" w:line="240" w:lineRule="auto"/>
        <w:jc w:val="both"/>
        <w:rPr>
          <w:rFonts w:ascii="Arial" w:eastAsia="Times New Roman" w:hAnsi="Arial" w:cs="Arial"/>
        </w:rPr>
      </w:pPr>
      <w:r w:rsidRPr="00B81033">
        <w:rPr>
          <w:rFonts w:ascii="Arial" w:eastAsia="Times New Roman" w:hAnsi="Arial" w:cs="Arial"/>
        </w:rPr>
        <w:t xml:space="preserve"> </w:t>
      </w:r>
    </w:p>
    <w:p w14:paraId="371EEB73" w14:textId="77777777" w:rsidR="005D5F96" w:rsidRPr="00B81033" w:rsidRDefault="005D5F96">
      <w:pPr>
        <w:rPr>
          <w:rFonts w:ascii="Arial" w:hAnsi="Arial" w:cs="Arial"/>
        </w:rPr>
      </w:pPr>
    </w:p>
    <w:sectPr w:rsidR="005D5F96" w:rsidRPr="00B810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D073D"/>
    <w:multiLevelType w:val="hybridMultilevel"/>
    <w:tmpl w:val="23DE8156"/>
    <w:lvl w:ilvl="0" w:tplc="1ED2A88C">
      <w:start w:val="1"/>
      <w:numFmt w:val="bullet"/>
      <w:lvlRestart w:val="0"/>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FA3736F"/>
    <w:multiLevelType w:val="hybridMultilevel"/>
    <w:tmpl w:val="9A48489E"/>
    <w:lvl w:ilvl="0" w:tplc="1ED2A88C">
      <w:start w:val="1"/>
      <w:numFmt w:val="bullet"/>
      <w:lvlRestart w:val="0"/>
      <w:lvlText w:val=""/>
      <w:lvlJc w:val="left"/>
      <w:pPr>
        <w:tabs>
          <w:tab w:val="num" w:pos="786"/>
        </w:tabs>
        <w:ind w:left="786" w:hanging="360"/>
      </w:pPr>
      <w:rPr>
        <w:rFonts w:ascii="Symbol" w:hAnsi="Symbol"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2" w15:restartNumberingAfterBreak="0">
    <w:nsid w:val="3C913ECF"/>
    <w:multiLevelType w:val="hybridMultilevel"/>
    <w:tmpl w:val="BB24C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9929D4"/>
    <w:multiLevelType w:val="multilevel"/>
    <w:tmpl w:val="B0401DB0"/>
    <w:lvl w:ilvl="0">
      <w:start w:val="8"/>
      <w:numFmt w:val="decimal"/>
      <w:lvlText w:val="%1."/>
      <w:lvlJc w:val="left"/>
      <w:pPr>
        <w:tabs>
          <w:tab w:val="num" w:pos="680"/>
        </w:tabs>
        <w:ind w:left="680" w:hanging="680"/>
      </w:pPr>
      <w:rPr>
        <w:rFonts w:hint="default"/>
        <w:b/>
        <w:i w:val="0"/>
        <w:caps w:val="0"/>
        <w:sz w:val="24"/>
        <w:u w:val="none"/>
      </w:rPr>
    </w:lvl>
    <w:lvl w:ilvl="1">
      <w:start w:val="1"/>
      <w:numFmt w:val="decimal"/>
      <w:lvlText w:val="%1.%2"/>
      <w:lvlJc w:val="left"/>
      <w:pPr>
        <w:tabs>
          <w:tab w:val="num" w:pos="1088"/>
        </w:tabs>
        <w:ind w:left="1088" w:hanging="408"/>
      </w:pPr>
      <w:rPr>
        <w:rFonts w:hint="default"/>
        <w:b w:val="0"/>
        <w:i w:val="0"/>
        <w:caps w:val="0"/>
        <w:sz w:val="24"/>
        <w:u w:val="none"/>
      </w:rPr>
    </w:lvl>
    <w:lvl w:ilvl="2">
      <w:start w:val="1"/>
      <w:numFmt w:val="lowerLetter"/>
      <w:lvlText w:val="(%3)"/>
      <w:lvlJc w:val="left"/>
      <w:pPr>
        <w:tabs>
          <w:tab w:val="num" w:pos="1587"/>
        </w:tabs>
        <w:ind w:left="1587" w:hanging="499"/>
      </w:pPr>
      <w:rPr>
        <w:rFonts w:hint="default"/>
        <w:b w:val="0"/>
        <w:i w:val="0"/>
        <w:caps w:val="0"/>
        <w:smallCaps w:val="0"/>
        <w:sz w:val="24"/>
        <w:szCs w:val="24"/>
        <w:u w:val="none"/>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1"/>
      <w:lvlJc w:val="left"/>
      <w:pPr>
        <w:tabs>
          <w:tab w:val="num" w:pos="3240"/>
        </w:tabs>
        <w:ind w:left="3240"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7"/>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F96"/>
    <w:rsid w:val="000047DD"/>
    <w:rsid w:val="00021899"/>
    <w:rsid w:val="000A31D4"/>
    <w:rsid w:val="000B3840"/>
    <w:rsid w:val="000D5184"/>
    <w:rsid w:val="00100F8B"/>
    <w:rsid w:val="002A4DF3"/>
    <w:rsid w:val="003A5D93"/>
    <w:rsid w:val="003B63C3"/>
    <w:rsid w:val="00464044"/>
    <w:rsid w:val="004722EA"/>
    <w:rsid w:val="00490055"/>
    <w:rsid w:val="004B0CE5"/>
    <w:rsid w:val="004F2F37"/>
    <w:rsid w:val="00533464"/>
    <w:rsid w:val="005D5F96"/>
    <w:rsid w:val="00630FC4"/>
    <w:rsid w:val="00665233"/>
    <w:rsid w:val="006C40B5"/>
    <w:rsid w:val="00763563"/>
    <w:rsid w:val="0079438A"/>
    <w:rsid w:val="008C765A"/>
    <w:rsid w:val="009B51CA"/>
    <w:rsid w:val="00A23F58"/>
    <w:rsid w:val="00AE23FB"/>
    <w:rsid w:val="00B81033"/>
    <w:rsid w:val="00BB14F0"/>
    <w:rsid w:val="00CA7B25"/>
    <w:rsid w:val="00D40FD4"/>
    <w:rsid w:val="00D7423E"/>
    <w:rsid w:val="00DE18AE"/>
    <w:rsid w:val="00DE334F"/>
    <w:rsid w:val="00E078C9"/>
    <w:rsid w:val="00E90F2D"/>
    <w:rsid w:val="00EA46BC"/>
    <w:rsid w:val="00EE1ABC"/>
    <w:rsid w:val="00F52E12"/>
    <w:rsid w:val="00F8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9736"/>
  <w15:docId w15:val="{0BC402EB-D419-4CA6-8ABA-5246880D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7A6CDAE0ED54C85AE898FC4EACCE9" ma:contentTypeVersion="16" ma:contentTypeDescription="Create a new document." ma:contentTypeScope="" ma:versionID="14bf41c465f3ecc9c5746be1e2b72c73">
  <xsd:schema xmlns:xsd="http://www.w3.org/2001/XMLSchema" xmlns:xs="http://www.w3.org/2001/XMLSchema" xmlns:p="http://schemas.microsoft.com/office/2006/metadata/properties" xmlns:ns2="71ca0f08-1747-4cfe-b9d4-f2cbe2f3caac" xmlns:ns3="1189451e-5e55-49db-9f65-9f5b108d2b31" targetNamespace="http://schemas.microsoft.com/office/2006/metadata/properties" ma:root="true" ma:fieldsID="2b9954927d612bcaa7fb6bc884ea27a4" ns2:_="" ns3:_="">
    <xsd:import namespace="71ca0f08-1747-4cfe-b9d4-f2cbe2f3caac"/>
    <xsd:import namespace="1189451e-5e55-49db-9f65-9f5b108d2b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a0f08-1747-4cfe-b9d4-f2cbe2f3ca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32237af-adeb-496f-90b0-d83031541418}" ma:internalName="TaxCatchAll" ma:showField="CatchAllData" ma:web="71ca0f08-1747-4cfe-b9d4-f2cbe2f3ca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9451e-5e55-49db-9f65-9f5b108d2b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ec655-b5d2-4a90-a74a-9a1972af3e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89451e-5e55-49db-9f65-9f5b108d2b31">
      <Terms xmlns="http://schemas.microsoft.com/office/infopath/2007/PartnerControls"/>
    </lcf76f155ced4ddcb4097134ff3c332f>
    <TaxCatchAll xmlns="71ca0f08-1747-4cfe-b9d4-f2cbe2f3caac" xsi:nil="true"/>
  </documentManagement>
</p:properties>
</file>

<file path=customXml/itemProps1.xml><?xml version="1.0" encoding="utf-8"?>
<ds:datastoreItem xmlns:ds="http://schemas.openxmlformats.org/officeDocument/2006/customXml" ds:itemID="{5D0D4AE0-9605-45A1-A698-CAAB2AE36250}"/>
</file>

<file path=customXml/itemProps2.xml><?xml version="1.0" encoding="utf-8"?>
<ds:datastoreItem xmlns:ds="http://schemas.openxmlformats.org/officeDocument/2006/customXml" ds:itemID="{064B939E-F88E-4D22-977C-48C03BF9D99B}"/>
</file>

<file path=customXml/itemProps3.xml><?xml version="1.0" encoding="utf-8"?>
<ds:datastoreItem xmlns:ds="http://schemas.openxmlformats.org/officeDocument/2006/customXml" ds:itemID="{B71B8426-E504-47B4-8545-669BCA660A7A}"/>
</file>

<file path=docProps/app.xml><?xml version="1.0" encoding="utf-8"?>
<Properties xmlns="http://schemas.openxmlformats.org/officeDocument/2006/extended-properties" xmlns:vt="http://schemas.openxmlformats.org/officeDocument/2006/docPropsVTypes">
  <Template>Normal</Template>
  <TotalTime>1</TotalTime>
  <Pages>5</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cullen</dc:creator>
  <cp:lastModifiedBy>Bryan Dargie</cp:lastModifiedBy>
  <cp:revision>3</cp:revision>
  <dcterms:created xsi:type="dcterms:W3CDTF">2016-09-01T14:01:00Z</dcterms:created>
  <dcterms:modified xsi:type="dcterms:W3CDTF">2016-09-01T14:02:00Z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0x010100B647A6CDAE0ED54C85AE898FC4EACCE9</vt:lpwstr>
  </property>
</Properties>
</file>